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A3" w:rsidRDefault="00771DA3" w:rsidP="00771DA3">
      <w:pPr>
        <w:ind w:left="6237"/>
      </w:pPr>
      <w:r>
        <w:t>УТВЕРЖДЕНО</w:t>
      </w:r>
    </w:p>
    <w:p w:rsidR="00771DA3" w:rsidRDefault="00771DA3" w:rsidP="00771DA3">
      <w:pPr>
        <w:ind w:left="6237"/>
      </w:pPr>
      <w:r>
        <w:t>Постановлением Главы муниципального образования Байкаловского сельского поселения от 22.05.2017 года № 123-п</w:t>
      </w:r>
    </w:p>
    <w:p w:rsidR="00771DA3" w:rsidRDefault="00771DA3" w:rsidP="00771DA3">
      <w:pPr>
        <w:ind w:left="6237"/>
      </w:pPr>
    </w:p>
    <w:p w:rsidR="00771DA3" w:rsidRPr="007E18F2" w:rsidRDefault="00771DA3" w:rsidP="00771DA3">
      <w:pPr>
        <w:jc w:val="center"/>
      </w:pPr>
      <w:r w:rsidRPr="007E18F2">
        <w:t>Технологическая схема</w:t>
      </w:r>
    </w:p>
    <w:p w:rsidR="00771DA3" w:rsidRPr="007E18F2" w:rsidRDefault="00771DA3" w:rsidP="00771DA3">
      <w:pPr>
        <w:jc w:val="center"/>
      </w:pPr>
      <w:r w:rsidRPr="007E18F2">
        <w:t>предоставления муниципальной услуги</w:t>
      </w:r>
    </w:p>
    <w:p w:rsidR="00771DA3" w:rsidRPr="007E18F2" w:rsidRDefault="00771DA3" w:rsidP="00771DA3">
      <w:pPr>
        <w:jc w:val="center"/>
      </w:pPr>
      <w:r w:rsidRPr="007E18F2">
        <w:t xml:space="preserve">«Приватизация </w:t>
      </w:r>
      <w:r>
        <w:t xml:space="preserve">служебного </w:t>
      </w:r>
      <w:r w:rsidRPr="007E18F2">
        <w:t>жилого помещения»</w:t>
      </w:r>
    </w:p>
    <w:p w:rsidR="00771DA3" w:rsidRPr="007E18F2" w:rsidRDefault="00771DA3" w:rsidP="00771DA3">
      <w:pPr>
        <w:jc w:val="center"/>
        <w:rPr>
          <w:b/>
          <w:bCs/>
          <w:color w:val="000000"/>
        </w:rPr>
      </w:pPr>
    </w:p>
    <w:p w:rsidR="00771DA3" w:rsidRDefault="00771DA3" w:rsidP="00771DA3">
      <w:pPr>
        <w:jc w:val="center"/>
        <w:rPr>
          <w:b/>
          <w:bCs/>
          <w:color w:val="000000"/>
        </w:rPr>
      </w:pPr>
      <w:r w:rsidRPr="007E18F2">
        <w:rPr>
          <w:b/>
          <w:bCs/>
          <w:color w:val="000000"/>
        </w:rPr>
        <w:t>Раздел 1. Общие сведения о государственной услуге</w:t>
      </w:r>
    </w:p>
    <w:p w:rsidR="00771DA3" w:rsidRPr="007E18F2" w:rsidRDefault="00771DA3" w:rsidP="00771DA3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46"/>
        <w:gridCol w:w="3454"/>
        <w:gridCol w:w="5972"/>
      </w:tblGrid>
      <w:tr w:rsidR="00771DA3" w:rsidRPr="00347F89" w:rsidTr="00CE4908">
        <w:trPr>
          <w:trHeight w:val="312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DA3" w:rsidRPr="00347F89" w:rsidRDefault="00771DA3" w:rsidP="00CE4908">
            <w:pPr>
              <w:jc w:val="center"/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47F8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47F89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DA3" w:rsidRPr="00347F89" w:rsidRDefault="00771DA3" w:rsidP="00CE4908">
            <w:pPr>
              <w:jc w:val="center"/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2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DA3" w:rsidRPr="00347F89" w:rsidRDefault="00771DA3" w:rsidP="00CE4908">
            <w:pPr>
              <w:jc w:val="center"/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771DA3" w:rsidRPr="00347F89" w:rsidTr="00CE4908">
        <w:trPr>
          <w:trHeight w:val="624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47F89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47F89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47F89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sz w:val="22"/>
                <w:szCs w:val="22"/>
              </w:rPr>
              <w:t xml:space="preserve">Уполномоченный орган </w:t>
            </w:r>
            <w:r w:rsidRPr="00347F89">
              <w:rPr>
                <w:color w:val="000000"/>
                <w:sz w:val="22"/>
                <w:szCs w:val="22"/>
              </w:rPr>
              <w:t>Администрации муниципального образования Байкаловского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– МУП «Служба заказчика» муниципального образования Байкаловского сельского поселения</w:t>
            </w:r>
          </w:p>
        </w:tc>
      </w:tr>
      <w:tr w:rsidR="00771DA3" w:rsidRPr="00347F89" w:rsidTr="00CE4908">
        <w:trPr>
          <w:trHeight w:val="427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47F89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47F89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D947B0" w:rsidRDefault="00771DA3" w:rsidP="00CE4908">
            <w:pPr>
              <w:rPr>
                <w:sz w:val="22"/>
                <w:szCs w:val="22"/>
              </w:rPr>
            </w:pPr>
            <w:r w:rsidRPr="00D947B0">
              <w:rPr>
                <w:sz w:val="22"/>
                <w:szCs w:val="22"/>
              </w:rPr>
              <w:t> </w:t>
            </w:r>
            <w:r w:rsidRPr="00D947B0">
              <w:rPr>
                <w:sz w:val="22"/>
                <w:szCs w:val="22"/>
                <w:shd w:val="clear" w:color="auto" w:fill="FFFFFF"/>
              </w:rPr>
              <w:t>6600000010001152890</w:t>
            </w:r>
          </w:p>
        </w:tc>
      </w:tr>
      <w:tr w:rsidR="00771DA3" w:rsidRPr="00347F89" w:rsidTr="00CE4908">
        <w:trPr>
          <w:trHeight w:val="312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47F89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47F89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47F89" w:rsidRDefault="00771DA3" w:rsidP="00CE4908">
            <w:pPr>
              <w:rPr>
                <w:color w:val="000000"/>
                <w:sz w:val="22"/>
                <w:szCs w:val="22"/>
              </w:rPr>
            </w:pPr>
            <w:r w:rsidRPr="007E18F2">
              <w:t xml:space="preserve">Приватизация </w:t>
            </w:r>
            <w:r>
              <w:t xml:space="preserve">служебного </w:t>
            </w:r>
            <w:r w:rsidRPr="007E18F2">
              <w:t>жилого помещения</w:t>
            </w:r>
          </w:p>
        </w:tc>
      </w:tr>
      <w:tr w:rsidR="00771DA3" w:rsidRPr="00347F89" w:rsidTr="00CE4908">
        <w:trPr>
          <w:trHeight w:val="312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47F89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47F89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47F89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-</w:t>
            </w:r>
          </w:p>
        </w:tc>
      </w:tr>
      <w:tr w:rsidR="00771DA3" w:rsidRPr="00347F89" w:rsidTr="00CE4908">
        <w:trPr>
          <w:trHeight w:val="608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47F89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47F89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Административный регламент предоставления услуги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47F89" w:rsidRDefault="00771DA3" w:rsidP="00CE4908">
            <w:pPr>
              <w:rPr>
                <w:sz w:val="22"/>
                <w:szCs w:val="22"/>
              </w:rPr>
            </w:pPr>
            <w:r w:rsidRPr="00347F89">
              <w:rPr>
                <w:sz w:val="22"/>
                <w:szCs w:val="22"/>
              </w:rPr>
              <w:t>Административный регламент предоставления муниципальной услуги «</w:t>
            </w:r>
            <w:r w:rsidRPr="007E18F2">
              <w:t xml:space="preserve">Приватизация </w:t>
            </w:r>
            <w:r>
              <w:t xml:space="preserve">служебного </w:t>
            </w:r>
            <w:r w:rsidRPr="007E18F2">
              <w:t>жилого помещения</w:t>
            </w:r>
            <w:r w:rsidRPr="00347F8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утвержденный Постановлением Главы муниципального образования  </w:t>
            </w:r>
            <w:r w:rsidRPr="00DB13E8">
              <w:t>от 15.08.2014 № 353-п</w:t>
            </w:r>
          </w:p>
        </w:tc>
      </w:tr>
      <w:tr w:rsidR="00771DA3" w:rsidRPr="00347F89" w:rsidTr="00CE4908">
        <w:trPr>
          <w:trHeight w:val="312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47F89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47F89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Перечень "</w:t>
            </w:r>
            <w:proofErr w:type="spellStart"/>
            <w:r w:rsidRPr="00347F89">
              <w:rPr>
                <w:color w:val="000000"/>
                <w:sz w:val="22"/>
                <w:szCs w:val="22"/>
              </w:rPr>
              <w:t>подуслуг</w:t>
            </w:r>
            <w:proofErr w:type="spellEnd"/>
            <w:r w:rsidRPr="00347F8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47F89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771DA3" w:rsidRPr="00347F89" w:rsidTr="00CE4908">
        <w:trPr>
          <w:trHeight w:val="312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47F89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47F89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Способы оценки качества предоставления услуги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47F89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нет</w:t>
            </w:r>
          </w:p>
        </w:tc>
      </w:tr>
    </w:tbl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>
      <w:pPr>
        <w:jc w:val="center"/>
        <w:rPr>
          <w:b/>
          <w:bCs/>
          <w:color w:val="000000"/>
        </w:rPr>
      </w:pPr>
    </w:p>
    <w:p w:rsidR="00771DA3" w:rsidRDefault="00771DA3" w:rsidP="00771DA3">
      <w:pPr>
        <w:jc w:val="center"/>
        <w:rPr>
          <w:b/>
          <w:bCs/>
          <w:color w:val="000000"/>
        </w:rPr>
      </w:pPr>
    </w:p>
    <w:p w:rsidR="00771DA3" w:rsidRDefault="00771DA3" w:rsidP="00771DA3">
      <w:pPr>
        <w:jc w:val="center"/>
        <w:rPr>
          <w:b/>
          <w:bCs/>
          <w:color w:val="000000"/>
        </w:rPr>
      </w:pPr>
    </w:p>
    <w:p w:rsidR="00771DA3" w:rsidRDefault="00771DA3" w:rsidP="00771DA3">
      <w:pPr>
        <w:jc w:val="center"/>
        <w:rPr>
          <w:b/>
          <w:bCs/>
          <w:color w:val="000000"/>
        </w:rPr>
      </w:pPr>
    </w:p>
    <w:p w:rsidR="00771DA3" w:rsidRDefault="00771DA3" w:rsidP="00771DA3">
      <w:pPr>
        <w:jc w:val="center"/>
        <w:rPr>
          <w:b/>
          <w:bCs/>
          <w:color w:val="000000"/>
        </w:rPr>
      </w:pPr>
    </w:p>
    <w:p w:rsidR="00771DA3" w:rsidRDefault="00771DA3" w:rsidP="00771DA3">
      <w:pPr>
        <w:jc w:val="center"/>
        <w:rPr>
          <w:b/>
          <w:bCs/>
          <w:color w:val="000000"/>
        </w:rPr>
      </w:pPr>
    </w:p>
    <w:p w:rsidR="00771DA3" w:rsidRDefault="00771DA3" w:rsidP="00771DA3">
      <w:pPr>
        <w:jc w:val="center"/>
        <w:rPr>
          <w:b/>
          <w:bCs/>
          <w:color w:val="000000"/>
        </w:rPr>
      </w:pPr>
    </w:p>
    <w:p w:rsidR="00771DA3" w:rsidRDefault="00771DA3" w:rsidP="00771DA3">
      <w:pPr>
        <w:jc w:val="center"/>
        <w:rPr>
          <w:b/>
          <w:bCs/>
          <w:color w:val="000000"/>
        </w:rPr>
      </w:pPr>
    </w:p>
    <w:p w:rsidR="00771DA3" w:rsidRDefault="00771DA3" w:rsidP="00771DA3">
      <w:pPr>
        <w:jc w:val="center"/>
        <w:rPr>
          <w:b/>
          <w:bCs/>
          <w:color w:val="000000"/>
        </w:rPr>
      </w:pPr>
    </w:p>
    <w:p w:rsidR="00771DA3" w:rsidRDefault="00771DA3" w:rsidP="00771DA3">
      <w:pPr>
        <w:jc w:val="center"/>
        <w:rPr>
          <w:b/>
          <w:bCs/>
          <w:color w:val="000000"/>
        </w:rPr>
      </w:pPr>
    </w:p>
    <w:p w:rsidR="00771DA3" w:rsidRDefault="00771DA3" w:rsidP="00771DA3">
      <w:pPr>
        <w:jc w:val="center"/>
        <w:rPr>
          <w:b/>
          <w:bCs/>
          <w:color w:val="000000"/>
        </w:rPr>
        <w:sectPr w:rsidR="00771DA3" w:rsidSect="00024CDB">
          <w:pgSz w:w="11906" w:h="16838"/>
          <w:pgMar w:top="1134" w:right="851" w:bottom="1134" w:left="899" w:header="709" w:footer="709" w:gutter="0"/>
          <w:cols w:space="708"/>
          <w:docGrid w:linePitch="360"/>
        </w:sectPr>
      </w:pPr>
    </w:p>
    <w:p w:rsidR="00771DA3" w:rsidRDefault="00771DA3" w:rsidP="00771DA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Раздел 2. Общие сведения об услуге</w:t>
      </w:r>
    </w:p>
    <w:p w:rsidR="00771DA3" w:rsidRDefault="00771DA3" w:rsidP="00771DA3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61"/>
        <w:gridCol w:w="993"/>
        <w:gridCol w:w="1564"/>
        <w:gridCol w:w="1650"/>
        <w:gridCol w:w="1358"/>
        <w:gridCol w:w="1358"/>
        <w:gridCol w:w="894"/>
        <w:gridCol w:w="1256"/>
        <w:gridCol w:w="837"/>
        <w:gridCol w:w="1762"/>
        <w:gridCol w:w="1353"/>
      </w:tblGrid>
      <w:tr w:rsidR="00771DA3" w:rsidRPr="0076484B" w:rsidTr="00CE4908">
        <w:trPr>
          <w:trHeight w:val="334"/>
        </w:trPr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1DA3" w:rsidRPr="0076484B" w:rsidRDefault="00771DA3" w:rsidP="00CE4908">
            <w:pPr>
              <w:jc w:val="center"/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t>сроки предоставления в зависимости от условий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DA3" w:rsidRPr="0076484B" w:rsidRDefault="00771DA3" w:rsidP="00CE4908">
            <w:pPr>
              <w:jc w:val="center"/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t>основания отказа в приеме заявления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DA3" w:rsidRPr="0076484B" w:rsidRDefault="00771DA3" w:rsidP="00CE4908">
            <w:pPr>
              <w:jc w:val="center"/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t>основания отказа в предоставлении услуги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DA3" w:rsidRPr="0076484B" w:rsidRDefault="00771DA3" w:rsidP="00CE4908">
            <w:pPr>
              <w:jc w:val="center"/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t>основания приостановления предоставления услуги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DA3" w:rsidRPr="0076484B" w:rsidRDefault="00771DA3" w:rsidP="00CE4908">
            <w:pPr>
              <w:jc w:val="center"/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t>срок приостановления предоставления услуги</w:t>
            </w:r>
          </w:p>
        </w:tc>
        <w:tc>
          <w:tcPr>
            <w:tcW w:w="9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1DA3" w:rsidRPr="0076484B" w:rsidRDefault="00771DA3" w:rsidP="00CE4908">
            <w:pPr>
              <w:jc w:val="center"/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t>плата за предоставление услуги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DA3" w:rsidRPr="0076484B" w:rsidRDefault="00771DA3" w:rsidP="00CE4908">
            <w:pPr>
              <w:jc w:val="center"/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t xml:space="preserve">Способ обращения за получением </w:t>
            </w:r>
            <w:proofErr w:type="spellStart"/>
            <w:r w:rsidRPr="0076484B">
              <w:rPr>
                <w:color w:val="000000"/>
                <w:sz w:val="16"/>
                <w:szCs w:val="16"/>
              </w:rPr>
              <w:t>госуслуги</w:t>
            </w:r>
            <w:proofErr w:type="spellEnd"/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DA3" w:rsidRPr="0076484B" w:rsidRDefault="00771DA3" w:rsidP="00CE4908">
            <w:pPr>
              <w:jc w:val="center"/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t>Способ получения результата</w:t>
            </w:r>
          </w:p>
        </w:tc>
      </w:tr>
      <w:tr w:rsidR="00771DA3" w:rsidRPr="0076484B" w:rsidTr="00CE4908">
        <w:trPr>
          <w:trHeight w:val="1087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76484B" w:rsidRDefault="00771DA3" w:rsidP="00CE4908">
            <w:pPr>
              <w:jc w:val="center"/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t>при подаче заявления по месту жительства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76484B" w:rsidRDefault="00771DA3" w:rsidP="00CE4908">
            <w:pPr>
              <w:jc w:val="center"/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DA3" w:rsidRPr="0076484B" w:rsidRDefault="00771DA3" w:rsidP="00CE49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DA3" w:rsidRPr="0076484B" w:rsidRDefault="00771DA3" w:rsidP="00CE49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DA3" w:rsidRPr="0076484B" w:rsidRDefault="00771DA3" w:rsidP="00CE49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DA3" w:rsidRPr="0076484B" w:rsidRDefault="00771DA3" w:rsidP="00CE49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76484B" w:rsidRDefault="00771DA3" w:rsidP="00CE4908">
            <w:pPr>
              <w:jc w:val="center"/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t>наличие платы (</w:t>
            </w:r>
            <w:proofErr w:type="spellStart"/>
            <w:proofErr w:type="gramStart"/>
            <w:r w:rsidRPr="0076484B">
              <w:rPr>
                <w:color w:val="000000"/>
                <w:sz w:val="16"/>
                <w:szCs w:val="16"/>
              </w:rPr>
              <w:t>государ-ственной</w:t>
            </w:r>
            <w:proofErr w:type="spellEnd"/>
            <w:proofErr w:type="gramEnd"/>
            <w:r w:rsidRPr="0076484B">
              <w:rPr>
                <w:color w:val="000000"/>
                <w:sz w:val="16"/>
                <w:szCs w:val="16"/>
              </w:rPr>
              <w:t xml:space="preserve"> пошлины)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76484B" w:rsidRDefault="00771DA3" w:rsidP="00CE4908">
            <w:pPr>
              <w:jc w:val="center"/>
              <w:rPr>
                <w:color w:val="000000"/>
                <w:sz w:val="16"/>
                <w:szCs w:val="16"/>
              </w:rPr>
            </w:pPr>
            <w:r w:rsidRPr="00D947B0">
              <w:rPr>
                <w:color w:val="000000"/>
                <w:sz w:val="16"/>
                <w:szCs w:val="16"/>
              </w:rPr>
              <w:t xml:space="preserve">реквизиты НПА, </w:t>
            </w:r>
            <w:proofErr w:type="spellStart"/>
            <w:r w:rsidRPr="00D947B0">
              <w:rPr>
                <w:color w:val="000000"/>
                <w:sz w:val="16"/>
                <w:szCs w:val="16"/>
              </w:rPr>
              <w:t>явл</w:t>
            </w:r>
            <w:proofErr w:type="gramStart"/>
            <w:r w:rsidRPr="00D947B0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D947B0">
              <w:rPr>
                <w:color w:val="000000"/>
                <w:sz w:val="16"/>
                <w:szCs w:val="16"/>
              </w:rPr>
              <w:t>снованием</w:t>
            </w:r>
            <w:proofErr w:type="spellEnd"/>
            <w:r w:rsidRPr="00D947B0">
              <w:rPr>
                <w:color w:val="000000"/>
                <w:sz w:val="16"/>
                <w:szCs w:val="16"/>
              </w:rPr>
              <w:t xml:space="preserve"> для взимания платы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76484B" w:rsidRDefault="00771DA3" w:rsidP="00CE4908">
            <w:pPr>
              <w:jc w:val="center"/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t>КБК для взимания платы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DA3" w:rsidRPr="0076484B" w:rsidRDefault="00771DA3" w:rsidP="00CE490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DA3" w:rsidRPr="0076484B" w:rsidRDefault="00771DA3" w:rsidP="00CE4908">
            <w:pPr>
              <w:rPr>
                <w:color w:val="000000"/>
                <w:sz w:val="16"/>
                <w:szCs w:val="16"/>
              </w:rPr>
            </w:pPr>
          </w:p>
        </w:tc>
      </w:tr>
      <w:tr w:rsidR="00771DA3" w:rsidRPr="0076484B" w:rsidTr="00CE4908">
        <w:trPr>
          <w:trHeight w:val="3235"/>
        </w:trPr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76484B" w:rsidRDefault="00771DA3" w:rsidP="00CE4908">
            <w:pPr>
              <w:rPr>
                <w:sz w:val="16"/>
                <w:szCs w:val="16"/>
              </w:rPr>
            </w:pPr>
            <w:r w:rsidRPr="0076484B">
              <w:rPr>
                <w:sz w:val="16"/>
                <w:szCs w:val="16"/>
              </w:rPr>
              <w:t>До 60 дней, В случае подачи заявления (извещения) и документов через многофункциональный центр срок предоставления услуги исчисляется со дня регистрации заявления (извещения) и документов в многофункциональном центре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76484B" w:rsidRDefault="00771DA3" w:rsidP="00CE4908">
            <w:pPr>
              <w:jc w:val="center"/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76484B" w:rsidRDefault="00771DA3" w:rsidP="00CE4908">
            <w:pPr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t>1) если при проверке усиленной квалифицированной электронной подписи в случае подачи заявления и документов, необходимых для предоставления государственной услуги, в форме электронных документов будет выявлена ее недействительность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76484B" w:rsidRDefault="00771DA3" w:rsidP="00CE4908">
            <w:pPr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t xml:space="preserve">1) предоставление заявителем документов, не соответствующих требованиям действующего законодательства;                                2) предоставление заявителем не всех документов, предусмотренных действующим законодательством;                                         3) выявление недостоверной информации в представленных заявителем документах либо истечение срока их действия;                         4) заявителем использовано право на однократную бесплатную приватизацию жилья;                                                            5) жилое помещение, в котором проживают заявители, находится в аварийном состоянии, в общежитии, а также относится к служебным жилым помещениям;                   6) отсутствие у заявителя гражданства </w:t>
            </w:r>
            <w:r w:rsidRPr="0076484B">
              <w:rPr>
                <w:color w:val="000000"/>
                <w:sz w:val="16"/>
                <w:szCs w:val="16"/>
              </w:rPr>
              <w:lastRenderedPageBreak/>
              <w:t>Российской Федерации;                                    7) в договор приватизации не включены несовершеннолетние, имеющие право пользования жилым помещением и проживающие совместно с лицами, которым жилое помещение передается в собственность, или несовершеннолетние, проживающие отдельно от указанных лиц, но не утратившие право пользования данным жилым помещением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76484B" w:rsidRDefault="00771DA3" w:rsidP="00CE4908">
            <w:pPr>
              <w:jc w:val="center"/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76484B" w:rsidRDefault="00771DA3" w:rsidP="00CE4908">
            <w:pPr>
              <w:jc w:val="center"/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76484B" w:rsidRDefault="00771DA3" w:rsidP="00CE49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76484B" w:rsidRDefault="00771DA3" w:rsidP="00CE49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МУП «Служба заказчика» от 30.12.2016 года № 48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76484B" w:rsidRDefault="00771DA3" w:rsidP="00CE4908">
            <w:pPr>
              <w:jc w:val="center"/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76484B" w:rsidRDefault="00771DA3" w:rsidP="00CE4908">
            <w:pPr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t xml:space="preserve">в </w:t>
            </w:r>
            <w:r>
              <w:rPr>
                <w:color w:val="000000"/>
                <w:sz w:val="16"/>
                <w:szCs w:val="16"/>
              </w:rPr>
              <w:t>уполномоченный орган Администрации</w:t>
            </w:r>
            <w:r w:rsidRPr="0076484B">
              <w:rPr>
                <w:color w:val="000000"/>
                <w:sz w:val="16"/>
                <w:szCs w:val="16"/>
              </w:rPr>
              <w:t xml:space="preserve"> муниципального образования</w:t>
            </w:r>
            <w:r>
              <w:rPr>
                <w:color w:val="000000"/>
                <w:sz w:val="16"/>
                <w:szCs w:val="16"/>
              </w:rPr>
              <w:t xml:space="preserve"> Байкаловского сельского поселения</w:t>
            </w:r>
            <w:r w:rsidRPr="0076484B">
              <w:rPr>
                <w:color w:val="000000"/>
                <w:sz w:val="16"/>
                <w:szCs w:val="16"/>
              </w:rPr>
              <w:t>, на территории которого расположено жилое помещение, посредством личного обращения заявителя, либо по почте, либо через многофункциональный центр, а также с использованием единого портала государственных и муниципальных услуг (функций), портала государственных и муниципальных услуг (функций) Свердловской области в форме электронных документов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76484B" w:rsidRDefault="00771DA3" w:rsidP="00CE4908">
            <w:pPr>
              <w:rPr>
                <w:color w:val="000000"/>
                <w:sz w:val="16"/>
                <w:szCs w:val="16"/>
              </w:rPr>
            </w:pPr>
            <w:r w:rsidRPr="0076484B">
              <w:rPr>
                <w:color w:val="000000"/>
                <w:sz w:val="16"/>
                <w:szCs w:val="16"/>
              </w:rPr>
              <w:t>лично, по почте, в электронной форме,  в личный кабинет заявителя на едином портале государственных и муниципальных услуг или портале государственных и муниципальных услуг Свердловской области</w:t>
            </w:r>
          </w:p>
        </w:tc>
      </w:tr>
    </w:tbl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>
      <w:pPr>
        <w:sectPr w:rsidR="00771DA3" w:rsidSect="00662EEE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771DA3" w:rsidRDefault="00771DA3" w:rsidP="00771DA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Раздел 3. Сведения о заявителях услуги</w:t>
      </w:r>
    </w:p>
    <w:p w:rsidR="00771DA3" w:rsidRDefault="00771DA3" w:rsidP="00771DA3">
      <w:pPr>
        <w:jc w:val="center"/>
        <w:rPr>
          <w:b/>
          <w:bCs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"/>
        <w:gridCol w:w="1757"/>
        <w:gridCol w:w="2849"/>
        <w:gridCol w:w="2006"/>
        <w:gridCol w:w="1829"/>
        <w:gridCol w:w="1828"/>
        <w:gridCol w:w="1961"/>
        <w:gridCol w:w="2042"/>
      </w:tblGrid>
      <w:tr w:rsidR="00771DA3" w:rsidRPr="008F67EF" w:rsidTr="00CE4908">
        <w:trPr>
          <w:trHeight w:val="2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8F67EF" w:rsidRDefault="00771DA3" w:rsidP="00CE4908">
            <w:pPr>
              <w:jc w:val="center"/>
              <w:rPr>
                <w:color w:val="000000"/>
                <w:sz w:val="22"/>
                <w:szCs w:val="22"/>
              </w:rPr>
            </w:pPr>
            <w:r w:rsidRPr="008F67EF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F67E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F67EF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8F67EF" w:rsidRDefault="00771DA3" w:rsidP="00CE4908">
            <w:pPr>
              <w:jc w:val="center"/>
              <w:rPr>
                <w:color w:val="000000"/>
                <w:sz w:val="22"/>
                <w:szCs w:val="22"/>
              </w:rPr>
            </w:pPr>
            <w:r w:rsidRPr="008F67EF">
              <w:rPr>
                <w:color w:val="000000"/>
                <w:sz w:val="22"/>
                <w:szCs w:val="22"/>
              </w:rPr>
              <w:t>Категории лиц, имеющих право на получение услуги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8F67EF" w:rsidRDefault="00771DA3" w:rsidP="00CE4908">
            <w:pPr>
              <w:jc w:val="center"/>
              <w:rPr>
                <w:color w:val="000000"/>
                <w:sz w:val="22"/>
                <w:szCs w:val="22"/>
              </w:rPr>
            </w:pPr>
            <w:r w:rsidRPr="008F67EF">
              <w:rPr>
                <w:color w:val="000000"/>
                <w:sz w:val="22"/>
                <w:szCs w:val="22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8F67EF" w:rsidRDefault="00771DA3" w:rsidP="00CE4908">
            <w:pPr>
              <w:jc w:val="center"/>
              <w:rPr>
                <w:color w:val="000000"/>
                <w:sz w:val="22"/>
                <w:szCs w:val="22"/>
              </w:rPr>
            </w:pPr>
            <w:r w:rsidRPr="008F67EF">
              <w:rPr>
                <w:color w:val="000000"/>
                <w:sz w:val="22"/>
                <w:szCs w:val="22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8F67EF" w:rsidRDefault="00771DA3" w:rsidP="00CE4908">
            <w:pPr>
              <w:jc w:val="center"/>
              <w:rPr>
                <w:color w:val="000000"/>
                <w:sz w:val="22"/>
                <w:szCs w:val="22"/>
              </w:rPr>
            </w:pPr>
            <w:r w:rsidRPr="008F67EF">
              <w:rPr>
                <w:color w:val="000000"/>
                <w:sz w:val="22"/>
                <w:szCs w:val="22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8F67EF" w:rsidRDefault="00771DA3" w:rsidP="00CE4908">
            <w:pPr>
              <w:jc w:val="center"/>
              <w:rPr>
                <w:color w:val="000000"/>
                <w:sz w:val="22"/>
                <w:szCs w:val="22"/>
              </w:rPr>
            </w:pPr>
            <w:r w:rsidRPr="008F67EF">
              <w:rPr>
                <w:color w:val="000000"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8F67EF" w:rsidRDefault="00771DA3" w:rsidP="00CE4908">
            <w:pPr>
              <w:jc w:val="center"/>
              <w:rPr>
                <w:color w:val="000000"/>
                <w:sz w:val="22"/>
                <w:szCs w:val="22"/>
              </w:rPr>
            </w:pPr>
            <w:r w:rsidRPr="008F67EF">
              <w:rPr>
                <w:color w:val="000000"/>
                <w:sz w:val="22"/>
                <w:szCs w:val="22"/>
              </w:rPr>
              <w:t>Наименование документа, подтверждающего право подачи заявления от им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8F67EF">
              <w:rPr>
                <w:color w:val="000000"/>
                <w:sz w:val="22"/>
                <w:szCs w:val="22"/>
              </w:rPr>
              <w:t>ни заявителя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8F67EF" w:rsidRDefault="00771DA3" w:rsidP="00CE4908">
            <w:pPr>
              <w:jc w:val="center"/>
              <w:rPr>
                <w:color w:val="000000"/>
                <w:sz w:val="22"/>
                <w:szCs w:val="22"/>
              </w:rPr>
            </w:pPr>
            <w:r w:rsidRPr="008F67EF">
              <w:rPr>
                <w:color w:val="000000"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71DA3" w:rsidRPr="008F67EF" w:rsidTr="00CE4908">
        <w:trPr>
          <w:trHeight w:val="19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8F67EF" w:rsidRDefault="00771DA3" w:rsidP="00CE4908">
            <w:pPr>
              <w:rPr>
                <w:color w:val="000000"/>
                <w:sz w:val="22"/>
                <w:szCs w:val="22"/>
              </w:rPr>
            </w:pPr>
            <w:r w:rsidRPr="008F67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8F67EF" w:rsidRDefault="00771DA3" w:rsidP="00CE4908">
            <w:pPr>
              <w:rPr>
                <w:color w:val="000000"/>
                <w:sz w:val="22"/>
                <w:szCs w:val="22"/>
              </w:rPr>
            </w:pPr>
            <w:r w:rsidRPr="008F67EF">
              <w:rPr>
                <w:color w:val="000000"/>
                <w:sz w:val="22"/>
                <w:szCs w:val="22"/>
              </w:rPr>
              <w:t>физические лица, не использовавшие право на однократную бесплатную приватизацию жилья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8F67EF" w:rsidRDefault="00771DA3" w:rsidP="00CE4908">
            <w:pPr>
              <w:rPr>
                <w:color w:val="000000"/>
                <w:sz w:val="22"/>
                <w:szCs w:val="22"/>
              </w:rPr>
            </w:pPr>
            <w:r w:rsidRPr="008F67EF">
              <w:rPr>
                <w:color w:val="000000"/>
                <w:sz w:val="22"/>
                <w:szCs w:val="22"/>
              </w:rPr>
              <w:t>1) паспорт физического лица;</w:t>
            </w:r>
            <w:r w:rsidRPr="008F67EF">
              <w:rPr>
                <w:color w:val="000000"/>
                <w:sz w:val="22"/>
                <w:szCs w:val="22"/>
              </w:rPr>
              <w:br/>
              <w:t>2) правоустанавливающие документы на жилое помещение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8F67EF" w:rsidRDefault="00771DA3" w:rsidP="00CE49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67EF">
              <w:rPr>
                <w:color w:val="000000"/>
                <w:sz w:val="22"/>
                <w:szCs w:val="22"/>
              </w:rPr>
              <w:t>выданные</w:t>
            </w:r>
            <w:proofErr w:type="gramEnd"/>
            <w:r w:rsidRPr="008F67EF">
              <w:rPr>
                <w:color w:val="000000"/>
                <w:sz w:val="22"/>
                <w:szCs w:val="22"/>
              </w:rPr>
              <w:t xml:space="preserve"> в соответствии с законодательством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8F67EF" w:rsidRDefault="00771DA3" w:rsidP="00CE4908">
            <w:pPr>
              <w:rPr>
                <w:color w:val="000000"/>
                <w:sz w:val="22"/>
                <w:szCs w:val="22"/>
              </w:rPr>
            </w:pPr>
            <w:r w:rsidRPr="008F67EF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8F67EF" w:rsidRDefault="00771DA3" w:rsidP="00CE4908">
            <w:pPr>
              <w:rPr>
                <w:color w:val="000000"/>
                <w:sz w:val="22"/>
                <w:szCs w:val="22"/>
              </w:rPr>
            </w:pPr>
            <w:r w:rsidRPr="008F67EF">
              <w:rPr>
                <w:color w:val="000000"/>
                <w:sz w:val="22"/>
                <w:szCs w:val="22"/>
              </w:rPr>
              <w:t>представитель заявителя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8F67EF" w:rsidRDefault="00771DA3" w:rsidP="00CE4908">
            <w:pPr>
              <w:rPr>
                <w:color w:val="000000"/>
                <w:sz w:val="22"/>
                <w:szCs w:val="22"/>
              </w:rPr>
            </w:pPr>
            <w:r w:rsidRPr="008F67EF">
              <w:rPr>
                <w:color w:val="000000"/>
                <w:sz w:val="22"/>
                <w:szCs w:val="22"/>
              </w:rPr>
              <w:t>доверенность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8F67EF" w:rsidRDefault="00771DA3" w:rsidP="00CE4908">
            <w:pPr>
              <w:rPr>
                <w:color w:val="000000"/>
                <w:sz w:val="22"/>
                <w:szCs w:val="22"/>
              </w:rPr>
            </w:pPr>
            <w:r w:rsidRPr="008F67EF">
              <w:rPr>
                <w:color w:val="000000"/>
                <w:sz w:val="22"/>
                <w:szCs w:val="22"/>
              </w:rPr>
              <w:t>выданная в порядке, предусмотренном Гражданским Кодексом РФ (простая письменная или нотариально заверенная)</w:t>
            </w:r>
          </w:p>
        </w:tc>
      </w:tr>
    </w:tbl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Раздел 4. Документы, предоставляемые заявителем для получения услуги</w:t>
      </w:r>
    </w:p>
    <w:p w:rsidR="00771DA3" w:rsidRDefault="00771DA3" w:rsidP="00771DA3">
      <w:pPr>
        <w:jc w:val="center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6"/>
        <w:gridCol w:w="1940"/>
        <w:gridCol w:w="2539"/>
        <w:gridCol w:w="2539"/>
        <w:gridCol w:w="2461"/>
        <w:gridCol w:w="2043"/>
        <w:gridCol w:w="1223"/>
        <w:gridCol w:w="1417"/>
      </w:tblGrid>
      <w:tr w:rsidR="00771DA3" w:rsidRPr="0040599D" w:rsidTr="00CE4908">
        <w:trPr>
          <w:trHeight w:val="1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40599D" w:rsidRDefault="00771DA3" w:rsidP="00CE4908">
            <w:pPr>
              <w:jc w:val="center"/>
              <w:rPr>
                <w:color w:val="000000"/>
                <w:sz w:val="22"/>
                <w:szCs w:val="22"/>
              </w:rPr>
            </w:pPr>
            <w:r w:rsidRPr="0040599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0599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0599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40599D" w:rsidRDefault="00771DA3" w:rsidP="00CE4908">
            <w:pPr>
              <w:jc w:val="center"/>
              <w:rPr>
                <w:color w:val="000000"/>
                <w:sz w:val="22"/>
                <w:szCs w:val="22"/>
              </w:rPr>
            </w:pPr>
            <w:r w:rsidRPr="0040599D">
              <w:rPr>
                <w:color w:val="000000"/>
                <w:sz w:val="22"/>
                <w:szCs w:val="22"/>
              </w:rPr>
              <w:t>Категория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40599D" w:rsidRDefault="00771DA3" w:rsidP="00CE4908">
            <w:pPr>
              <w:jc w:val="center"/>
              <w:rPr>
                <w:color w:val="000000"/>
                <w:sz w:val="22"/>
                <w:szCs w:val="22"/>
              </w:rPr>
            </w:pPr>
            <w:r w:rsidRPr="0040599D">
              <w:rPr>
                <w:color w:val="000000"/>
                <w:sz w:val="22"/>
                <w:szCs w:val="22"/>
              </w:rPr>
              <w:t>Наименование документов, которые предоставляет заявитель для получения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40599D" w:rsidRDefault="00771DA3" w:rsidP="00CE4908">
            <w:pPr>
              <w:jc w:val="center"/>
              <w:rPr>
                <w:color w:val="000000"/>
                <w:sz w:val="22"/>
                <w:szCs w:val="22"/>
              </w:rPr>
            </w:pPr>
            <w:r w:rsidRPr="0040599D">
              <w:rPr>
                <w:color w:val="000000"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40599D" w:rsidRDefault="00771DA3" w:rsidP="00CE4908">
            <w:pPr>
              <w:jc w:val="center"/>
              <w:rPr>
                <w:color w:val="000000"/>
                <w:sz w:val="22"/>
                <w:szCs w:val="22"/>
              </w:rPr>
            </w:pPr>
            <w:r w:rsidRPr="0040599D">
              <w:rPr>
                <w:color w:val="000000"/>
                <w:sz w:val="22"/>
                <w:szCs w:val="22"/>
              </w:rPr>
              <w:t>Условие предоставления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40599D" w:rsidRDefault="00771DA3" w:rsidP="00CE4908">
            <w:pPr>
              <w:jc w:val="center"/>
              <w:rPr>
                <w:color w:val="000000"/>
                <w:sz w:val="22"/>
                <w:szCs w:val="22"/>
              </w:rPr>
            </w:pPr>
            <w:r w:rsidRPr="0040599D">
              <w:rPr>
                <w:color w:val="000000"/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563B6D" w:rsidRDefault="00771DA3" w:rsidP="00CE4908">
            <w:pPr>
              <w:jc w:val="center"/>
              <w:rPr>
                <w:color w:val="000000"/>
                <w:sz w:val="22"/>
                <w:szCs w:val="22"/>
              </w:rPr>
            </w:pPr>
            <w:r w:rsidRPr="00563B6D">
              <w:rPr>
                <w:color w:val="000000"/>
                <w:sz w:val="22"/>
                <w:szCs w:val="22"/>
              </w:rPr>
              <w:t>Форма (шаблон)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563B6D" w:rsidRDefault="00771DA3" w:rsidP="00CE4908">
            <w:pPr>
              <w:jc w:val="center"/>
              <w:rPr>
                <w:color w:val="000000"/>
                <w:sz w:val="22"/>
                <w:szCs w:val="22"/>
              </w:rPr>
            </w:pPr>
            <w:r w:rsidRPr="00563B6D">
              <w:rPr>
                <w:color w:val="000000"/>
                <w:sz w:val="22"/>
                <w:szCs w:val="22"/>
              </w:rPr>
              <w:t>Образец документа/</w:t>
            </w:r>
            <w:r w:rsidRPr="00563B6D">
              <w:rPr>
                <w:color w:val="000000"/>
                <w:sz w:val="22"/>
                <w:szCs w:val="22"/>
              </w:rPr>
              <w:br/>
              <w:t>заполнения документа</w:t>
            </w:r>
          </w:p>
        </w:tc>
      </w:tr>
      <w:tr w:rsidR="00771DA3" w:rsidTr="00CE4908">
        <w:trPr>
          <w:trHeight w:val="1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заявление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заявление о приватизации жилого помещения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1/0</w:t>
            </w:r>
            <w:r>
              <w:rPr>
                <w:color w:val="000000"/>
                <w:sz w:val="22"/>
                <w:szCs w:val="22"/>
              </w:rPr>
              <w:br/>
              <w:t>принимает заявление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1</w:t>
            </w:r>
          </w:p>
        </w:tc>
      </w:tr>
      <w:tr w:rsidR="00771DA3" w:rsidTr="00CE4908">
        <w:trPr>
          <w:trHeight w:val="67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паспорт гражданина Российской Федерации,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1/0</w:t>
            </w:r>
            <w:r>
              <w:rPr>
                <w:color w:val="000000"/>
                <w:sz w:val="22"/>
                <w:szCs w:val="22"/>
              </w:rPr>
              <w:br/>
              <w:t>установление личности заявителя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гражданин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установлены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0630D8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AF2DC8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71DA3" w:rsidTr="00CE4908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1/0</w:t>
            </w:r>
            <w:r>
              <w:rPr>
                <w:color w:val="000000"/>
                <w:sz w:val="22"/>
                <w:szCs w:val="22"/>
              </w:rPr>
              <w:br/>
              <w:t>установление личности заявителя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отсутствие паспорта гражданина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установлены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0630D8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AF2DC8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71DA3" w:rsidTr="00CE4908">
        <w:trPr>
          <w:trHeight w:val="13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документ, удостоверяющий личность, с отметкой о выдаче вида на жительство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1/0</w:t>
            </w:r>
            <w:r>
              <w:rPr>
                <w:color w:val="000000"/>
                <w:sz w:val="22"/>
                <w:szCs w:val="22"/>
              </w:rPr>
              <w:br/>
              <w:t>установление личности заявителя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Постоянно проживающие на территории Свердловской области иностранные граждане и лица без гражданства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установлены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0630D8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AF2DC8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71DA3" w:rsidTr="00CE4908">
        <w:trPr>
          <w:trHeight w:val="11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документы, подтверждающие возможность приватизации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ордер о вселении в жилое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1/1</w:t>
            </w:r>
            <w:r>
              <w:rPr>
                <w:color w:val="000000"/>
                <w:sz w:val="22"/>
                <w:szCs w:val="22"/>
              </w:rPr>
              <w:br/>
              <w:t xml:space="preserve">принимает </w:t>
            </w:r>
            <w:proofErr w:type="gramStart"/>
            <w:r>
              <w:rPr>
                <w:color w:val="000000"/>
                <w:sz w:val="22"/>
                <w:szCs w:val="22"/>
              </w:rPr>
              <w:t>правоустанавливающие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выдавался до 01.03.2005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установлены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0630D8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AF2DC8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71DA3" w:rsidTr="00CE4908">
        <w:trPr>
          <w:trHeight w:val="1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социального найма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1/1</w:t>
            </w:r>
            <w:r>
              <w:rPr>
                <w:color w:val="000000"/>
                <w:sz w:val="22"/>
                <w:szCs w:val="22"/>
              </w:rPr>
              <w:br/>
              <w:t>принимает правоустанавливающий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выдается после 01.03.2005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71DA3" w:rsidTr="00CE4908">
        <w:trPr>
          <w:trHeight w:val="10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справка по месту пребывания или по месту жительства, подтверждающая место жительство заявителя, и </w:t>
            </w:r>
            <w:r>
              <w:rPr>
                <w:color w:val="000000"/>
                <w:sz w:val="22"/>
                <w:szCs w:val="22"/>
              </w:rPr>
              <w:lastRenderedPageBreak/>
              <w:t>(или) содержащая сведения о совместно проживающих с ним лицах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1/0</w:t>
            </w:r>
            <w:r>
              <w:rPr>
                <w:color w:val="000000"/>
                <w:sz w:val="22"/>
                <w:szCs w:val="22"/>
              </w:rPr>
              <w:br/>
              <w:t>принимает правоустанавливающий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представляется по инициативе заявителя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2</w:t>
            </w:r>
          </w:p>
        </w:tc>
      </w:tr>
      <w:tr w:rsidR="00771DA3" w:rsidTr="00CE4908">
        <w:trPr>
          <w:trHeight w:val="1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решения, заключения и разрешения на приватизацию жилых помещений, в которых проживают исключительно несовершеннолетние, выдаваемые  органами опеки и попечительства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0/1</w:t>
            </w:r>
            <w:r>
              <w:rPr>
                <w:color w:val="000000"/>
                <w:sz w:val="22"/>
                <w:szCs w:val="22"/>
              </w:rPr>
              <w:br/>
              <w:t>принимает правоустанавливающий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представляется в случае приватизации жилого помещения, в котором проживают исключительно несовершеннолетние дети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71DA3" w:rsidTr="00CE4908">
        <w:trPr>
          <w:trHeight w:val="1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справка, подтверждающая, что ранее право на приватизацию жилья не было использовано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1/1</w:t>
            </w:r>
            <w:r>
              <w:rPr>
                <w:color w:val="000000"/>
                <w:sz w:val="22"/>
                <w:szCs w:val="22"/>
              </w:rPr>
              <w:br/>
              <w:t>принимает правоустанавливающий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случае изменения места жительства после 26.07.1991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71DA3" w:rsidTr="00CE4908">
        <w:trPr>
          <w:trHeight w:val="1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справка о неиспользовании (использовании) права приватизации для граждан, зарегистрировавшихся по месту жительства в жилом помещении в период с 04.07.1991 по 01.09.1999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0/1</w:t>
            </w:r>
            <w:r>
              <w:rPr>
                <w:color w:val="000000"/>
                <w:sz w:val="22"/>
                <w:szCs w:val="22"/>
              </w:rPr>
              <w:br/>
              <w:t>принимает правоустанавливающий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случае если заявителями являются </w:t>
            </w:r>
            <w:proofErr w:type="gramStart"/>
            <w:r>
              <w:rPr>
                <w:color w:val="000000"/>
                <w:sz w:val="22"/>
                <w:szCs w:val="22"/>
              </w:rPr>
              <w:t>зарегистрировавшиеся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жилом помещении в период с 04.07.1991 по 01.09.1999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71DA3" w:rsidTr="00CE4908">
        <w:trPr>
          <w:trHeight w:val="1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приказ, решения, заключения и разрешения органа опеки и попечительства об исключении несовершеннолетних детей из числа участников приватизации жилой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0/1</w:t>
            </w:r>
            <w:r>
              <w:rPr>
                <w:color w:val="000000"/>
                <w:sz w:val="22"/>
                <w:szCs w:val="22"/>
              </w:rPr>
              <w:br/>
              <w:t>принимает правоустанавливающий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случае отказа несовершеннолетних детей от участия в приватизации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71DA3" w:rsidTr="00CE4908">
        <w:trPr>
          <w:trHeight w:val="9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заявление об отказе в приватизации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0/1</w:t>
            </w:r>
            <w:r>
              <w:rPr>
                <w:color w:val="000000"/>
                <w:sz w:val="22"/>
                <w:szCs w:val="22"/>
              </w:rPr>
              <w:br/>
              <w:t>принимает правоустанавливающий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случае отказа от приватизации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3</w:t>
            </w:r>
          </w:p>
        </w:tc>
      </w:tr>
      <w:tr w:rsidR="00771DA3" w:rsidTr="00CE4908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согласие родителей (усыновителей), попечителей или органов опеки и попечительства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0/1</w:t>
            </w:r>
            <w:r>
              <w:rPr>
                <w:color w:val="000000"/>
                <w:sz w:val="22"/>
                <w:szCs w:val="22"/>
              </w:rPr>
              <w:br/>
              <w:t>принимает правоустанавливающий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случае если заявителями являются несовершеннолетние в возрасте от 14 до 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71DA3" w:rsidTr="00CE4908">
        <w:trPr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решения, приговоры, определения и постановления судов общей </w:t>
            </w:r>
            <w:proofErr w:type="spellStart"/>
            <w:r>
              <w:rPr>
                <w:color w:val="000000"/>
                <w:sz w:val="22"/>
                <w:szCs w:val="22"/>
              </w:rPr>
              <w:t>юристдикции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арбитражных судов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0/2</w:t>
            </w:r>
            <w:r>
              <w:rPr>
                <w:color w:val="000000"/>
                <w:sz w:val="22"/>
                <w:szCs w:val="22"/>
              </w:rPr>
              <w:br/>
              <w:t>принимает правоустанавливающий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случае если право на жилое помещение оспорено в судебном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71DA3" w:rsidTr="00CE4908">
        <w:trPr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суда о признании лица </w:t>
            </w:r>
            <w:proofErr w:type="gramStart"/>
            <w:r>
              <w:rPr>
                <w:color w:val="000000"/>
                <w:sz w:val="22"/>
                <w:szCs w:val="22"/>
              </w:rPr>
              <w:t>недееспособным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или ограниченно дееспособным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0/1</w:t>
            </w:r>
            <w:r>
              <w:rPr>
                <w:color w:val="000000"/>
                <w:sz w:val="22"/>
                <w:szCs w:val="22"/>
              </w:rPr>
              <w:br/>
              <w:t>принимает правоустанавливающий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случае приватизации лицом недееспособным и ограниченно дееспособным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71DA3" w:rsidTr="00CE4908">
        <w:trPr>
          <w:trHeight w:val="1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документ о периоде проживания за рубежом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1/0</w:t>
            </w:r>
            <w:r>
              <w:rPr>
                <w:color w:val="000000"/>
                <w:sz w:val="22"/>
                <w:szCs w:val="22"/>
              </w:rPr>
              <w:br/>
              <w:t>принимает правоустанавливающий документ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случае обращения граждан, прибывших из зарубежных стран после 1991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71DA3" w:rsidTr="00CE4908">
        <w:trPr>
          <w:trHeight w:val="1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документ, подтверждающий полномочия заявителя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доверенность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1/0</w:t>
            </w:r>
            <w:r>
              <w:rPr>
                <w:color w:val="000000"/>
                <w:sz w:val="22"/>
                <w:szCs w:val="22"/>
              </w:rPr>
              <w:br/>
              <w:t>установление личности представителя заявителя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 обращении представителя заявителя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установлены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законодательством</w:t>
            </w:r>
            <w:r>
              <w:rPr>
                <w:color w:val="000000"/>
                <w:sz w:val="22"/>
                <w:szCs w:val="22"/>
              </w:rPr>
              <w:br/>
              <w:t>(простая письменная, нотариально удостоверенная)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Pr="003E2F30" w:rsidRDefault="00771DA3" w:rsidP="00771DA3"/>
    <w:p w:rsidR="00771DA3" w:rsidRPr="003E2F30" w:rsidRDefault="00771DA3" w:rsidP="00771DA3"/>
    <w:p w:rsidR="00771DA3" w:rsidRDefault="00771DA3" w:rsidP="00771DA3">
      <w:pPr>
        <w:jc w:val="center"/>
        <w:rPr>
          <w:b/>
        </w:rPr>
      </w:pPr>
      <w:r>
        <w:rPr>
          <w:b/>
          <w:bCs/>
          <w:color w:val="000000"/>
        </w:rPr>
        <w:lastRenderedPageBreak/>
        <w:t>Раздел 5.</w:t>
      </w:r>
      <w:r w:rsidRPr="003E2F30">
        <w:t xml:space="preserve"> </w:t>
      </w:r>
      <w:r w:rsidRPr="003E2F30">
        <w:rPr>
          <w:b/>
        </w:rPr>
        <w:t>Документы и сведения, получаемые посредством межведомственного информационного взаимодействия</w:t>
      </w:r>
    </w:p>
    <w:p w:rsidR="00771DA3" w:rsidRDefault="00771DA3" w:rsidP="00771DA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682"/>
        <w:gridCol w:w="1717"/>
        <w:gridCol w:w="1683"/>
        <w:gridCol w:w="1650"/>
        <w:gridCol w:w="1648"/>
        <w:gridCol w:w="1249"/>
        <w:gridCol w:w="1683"/>
        <w:gridCol w:w="1683"/>
        <w:gridCol w:w="1683"/>
      </w:tblGrid>
      <w:tr w:rsidR="00771DA3" w:rsidRPr="00347F89" w:rsidTr="00CE4908">
        <w:trPr>
          <w:trHeight w:val="2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47F89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47F89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Наименование запрашиваемого документа (сведения)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47F89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47F89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Наименование органа (организации), направляющег</w:t>
            </w:r>
            <w:proofErr w:type="gramStart"/>
            <w:r w:rsidRPr="00347F89">
              <w:rPr>
                <w:color w:val="000000"/>
                <w:sz w:val="22"/>
                <w:szCs w:val="22"/>
              </w:rPr>
              <w:t>о(</w:t>
            </w:r>
            <w:proofErr w:type="gramEnd"/>
            <w:r w:rsidRPr="00347F89">
              <w:rPr>
                <w:color w:val="000000"/>
                <w:sz w:val="22"/>
                <w:szCs w:val="22"/>
              </w:rPr>
              <w:t>ей) межведомственный запрос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47F89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Наименование органа (организации), в адрес которог</w:t>
            </w:r>
            <w:proofErr w:type="gramStart"/>
            <w:r w:rsidRPr="00347F89">
              <w:rPr>
                <w:color w:val="000000"/>
                <w:sz w:val="22"/>
                <w:szCs w:val="22"/>
              </w:rPr>
              <w:t>о(</w:t>
            </w:r>
            <w:proofErr w:type="gramEnd"/>
            <w:r w:rsidRPr="00347F89">
              <w:rPr>
                <w:color w:val="000000"/>
                <w:sz w:val="22"/>
                <w:szCs w:val="22"/>
              </w:rPr>
              <w:t>ой) направляется межведомственный запрос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47F89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SID электронного сервиса (при наличии) или наименование вида сведений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47F89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47F89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47F89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771DA3" w:rsidRPr="00347F89" w:rsidTr="00CE4908">
        <w:trPr>
          <w:trHeight w:val="21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47F89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47F89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Сведения из ЕГРН о наличии (отсутствии) у заявителя зарегистрированных прав на объекты недвижимости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47F89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Наименование объекта, адрес, площадь, иные сведения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47F89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47F89" w:rsidRDefault="00771DA3" w:rsidP="00CE49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47F89">
              <w:rPr>
                <w:color w:val="000000"/>
                <w:sz w:val="22"/>
                <w:szCs w:val="22"/>
              </w:rPr>
              <w:t>Росреестр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47F89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SID0000313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47F89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47F89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Заполняется в оболочке СМЭ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47F89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Заполняется в оболочке СМЭ</w:t>
            </w:r>
          </w:p>
        </w:tc>
      </w:tr>
    </w:tbl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>
      <w:pPr>
        <w:jc w:val="center"/>
        <w:rPr>
          <w:b/>
          <w:bCs/>
          <w:color w:val="000000"/>
        </w:rPr>
      </w:pPr>
    </w:p>
    <w:p w:rsidR="00771DA3" w:rsidRDefault="00771DA3" w:rsidP="00771DA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Раздел 6. Результат услуги</w:t>
      </w:r>
    </w:p>
    <w:p w:rsidR="00771DA3" w:rsidRDefault="00771DA3" w:rsidP="00771DA3">
      <w:pPr>
        <w:jc w:val="center"/>
      </w:pPr>
    </w:p>
    <w:tbl>
      <w:tblPr>
        <w:tblW w:w="15200" w:type="dxa"/>
        <w:tblInd w:w="108" w:type="dxa"/>
        <w:tblLook w:val="0000" w:firstRow="0" w:lastRow="0" w:firstColumn="0" w:lastColumn="0" w:noHBand="0" w:noVBand="0"/>
      </w:tblPr>
      <w:tblGrid>
        <w:gridCol w:w="542"/>
        <w:gridCol w:w="1799"/>
        <w:gridCol w:w="1832"/>
        <w:gridCol w:w="3631"/>
        <w:gridCol w:w="1568"/>
        <w:gridCol w:w="1570"/>
        <w:gridCol w:w="1873"/>
        <w:gridCol w:w="1592"/>
        <w:gridCol w:w="793"/>
      </w:tblGrid>
      <w:tr w:rsidR="00771DA3" w:rsidRPr="003D7D63" w:rsidTr="00CE4908">
        <w:trPr>
          <w:trHeight w:val="180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jc w:val="center"/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D7D6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D7D6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jc w:val="center"/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Документ, являющийся результатом услуги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jc w:val="center"/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Требования к документу, являющемуся результатом услуги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jc w:val="center"/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Характеристика результата услуги (</w:t>
            </w:r>
            <w:proofErr w:type="gramStart"/>
            <w:r w:rsidRPr="003D7D63">
              <w:rPr>
                <w:color w:val="000000"/>
                <w:sz w:val="22"/>
                <w:szCs w:val="22"/>
              </w:rPr>
              <w:t>положительный</w:t>
            </w:r>
            <w:proofErr w:type="gramEnd"/>
            <w:r w:rsidRPr="003D7D63">
              <w:rPr>
                <w:color w:val="000000"/>
                <w:sz w:val="22"/>
                <w:szCs w:val="22"/>
              </w:rPr>
              <w:t>/отрицательный)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jc w:val="center"/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Форма документа, являющегося результатом услуги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jc w:val="center"/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Образец документа, являющегося результатом услуги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jc w:val="center"/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Способы получения результата услуги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1DA3" w:rsidRPr="003D7D63" w:rsidRDefault="00771DA3" w:rsidP="00CE4908">
            <w:pPr>
              <w:jc w:val="center"/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Срок хранения невостребованных заявителем результатов услуги</w:t>
            </w:r>
          </w:p>
        </w:tc>
      </w:tr>
      <w:tr w:rsidR="00771DA3" w:rsidTr="00CE4908">
        <w:trPr>
          <w:trHeight w:val="689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DA3" w:rsidRDefault="00771DA3" w:rsidP="00CE4908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DA3" w:rsidRDefault="00771DA3" w:rsidP="00CE4908">
            <w:pPr>
              <w:rPr>
                <w:color w:val="00000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DA3" w:rsidRDefault="00771DA3" w:rsidP="00CE4908">
            <w:pPr>
              <w:rPr>
                <w:color w:val="000000"/>
              </w:rPr>
            </w:pP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DA3" w:rsidRDefault="00771DA3" w:rsidP="00CE4908">
            <w:pPr>
              <w:rPr>
                <w:color w:val="000000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DA3" w:rsidRDefault="00771DA3" w:rsidP="00CE4908">
            <w:pPr>
              <w:rPr>
                <w:color w:val="00000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DA3" w:rsidRDefault="00771DA3" w:rsidP="00CE4908">
            <w:pPr>
              <w:rPr>
                <w:color w:val="000000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DA3" w:rsidRDefault="00771DA3" w:rsidP="00CE4908">
            <w:pPr>
              <w:rPr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органе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МФЦ</w:t>
            </w:r>
          </w:p>
        </w:tc>
      </w:tr>
      <w:tr w:rsidR="00771DA3" w:rsidTr="00CE4908">
        <w:trPr>
          <w:trHeight w:val="36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Заключение договора о безвозмездной передаче гражданам муниципального жилого помещения в порядке приватизации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Установлены </w:t>
            </w:r>
            <w:r w:rsidRPr="00347F89">
              <w:rPr>
                <w:color w:val="000000"/>
                <w:sz w:val="22"/>
                <w:szCs w:val="22"/>
              </w:rPr>
              <w:t>Администраци</w:t>
            </w:r>
            <w:r>
              <w:rPr>
                <w:color w:val="000000"/>
                <w:sz w:val="22"/>
                <w:szCs w:val="22"/>
              </w:rPr>
              <w:t>ей</w:t>
            </w:r>
            <w:r w:rsidRPr="00347F89">
              <w:rPr>
                <w:color w:val="000000"/>
                <w:sz w:val="22"/>
                <w:szCs w:val="22"/>
              </w:rPr>
              <w:t xml:space="preserve"> муниципального образования Байкаловского сельского поселения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положительный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лично, по почте, в электронной форме, в личный кабинет заявителя на едином портале государственных и муниципальных услуг или портале государственных и муниципальных услуг Свердловской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востребования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771DA3" w:rsidTr="00CE4908">
        <w:trPr>
          <w:trHeight w:val="43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Письмо Администрации муниципального образования "Об отказе в безвозмездной передаче гражданам муниципального жилого помещения в порядке приватизации"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Установлены </w:t>
            </w:r>
            <w:r w:rsidRPr="00347F89">
              <w:rPr>
                <w:color w:val="000000"/>
                <w:sz w:val="22"/>
                <w:szCs w:val="22"/>
              </w:rPr>
              <w:t>Администраци</w:t>
            </w:r>
            <w:r>
              <w:rPr>
                <w:color w:val="000000"/>
                <w:sz w:val="22"/>
                <w:szCs w:val="22"/>
              </w:rPr>
              <w:t>ей</w:t>
            </w:r>
            <w:r w:rsidRPr="00347F89">
              <w:rPr>
                <w:color w:val="000000"/>
                <w:sz w:val="22"/>
                <w:szCs w:val="22"/>
              </w:rPr>
              <w:t xml:space="preserve"> муниципального образования Байкаловского сельского поселения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отрицательный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лично, по почте, в электронной форме, в личный кабинет заявителя на едином портале государственных и муниципальных услуг или портале государственных и муниципальных услуг Свердловской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востребования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>
      <w:pPr>
        <w:rPr>
          <w:b/>
          <w:bCs/>
          <w:color w:val="000000"/>
        </w:rPr>
      </w:pPr>
    </w:p>
    <w:p w:rsidR="00771DA3" w:rsidRDefault="00771DA3" w:rsidP="00771DA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Раздел 7. Технологические процессы предоставления услуги</w:t>
      </w:r>
    </w:p>
    <w:p w:rsidR="00771DA3" w:rsidRDefault="00771DA3" w:rsidP="00771DA3">
      <w:pPr>
        <w:jc w:val="center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7"/>
        <w:gridCol w:w="2372"/>
        <w:gridCol w:w="3212"/>
        <w:gridCol w:w="2416"/>
        <w:gridCol w:w="2125"/>
        <w:gridCol w:w="2422"/>
        <w:gridCol w:w="1614"/>
      </w:tblGrid>
      <w:tr w:rsidR="00771DA3" w:rsidRPr="003D7D63" w:rsidTr="00CE4908">
        <w:trPr>
          <w:trHeight w:val="1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D7D6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D7D6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 xml:space="preserve">Наименование процедуры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Сроки исполнения процедуры (процесса)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Исполнитель процедуры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Формы документов, необходимых для выполнения процедуры процесса</w:t>
            </w:r>
          </w:p>
        </w:tc>
      </w:tr>
      <w:tr w:rsidR="00771DA3" w:rsidRPr="003D7D63" w:rsidTr="00CE4908">
        <w:trPr>
          <w:trHeight w:val="736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jc w:val="right"/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D7D63">
              <w:rPr>
                <w:color w:val="000000"/>
                <w:sz w:val="22"/>
                <w:szCs w:val="22"/>
              </w:rPr>
              <w:t>рием заявления и документов, необходимых для предоставления муниципальной услуги, их первичная проверка и регистрация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spacing w:after="240"/>
              <w:rPr>
                <w:sz w:val="22"/>
                <w:szCs w:val="22"/>
              </w:rPr>
            </w:pPr>
            <w:r w:rsidRPr="003D7D63">
              <w:rPr>
                <w:sz w:val="22"/>
                <w:szCs w:val="22"/>
              </w:rPr>
              <w:t>Должностное лицо, в обязанности которого входит принятие документов:</w:t>
            </w:r>
            <w:r w:rsidRPr="003D7D63">
              <w:rPr>
                <w:sz w:val="22"/>
                <w:szCs w:val="22"/>
              </w:rPr>
              <w:br/>
              <w:t xml:space="preserve">1) 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</w:t>
            </w:r>
            <w:proofErr w:type="gramStart"/>
            <w:r w:rsidRPr="003D7D63">
              <w:rPr>
                <w:sz w:val="22"/>
                <w:szCs w:val="22"/>
              </w:rPr>
              <w:t xml:space="preserve">В случае подачи заявления через представителя заявителя в заявлении указываются фамилия, имя, отчество, почтовый адрес места жительства (места пребывания, фактического проживания) представителя, наименование, номер и серия документа, удостоверяющего личность представителя, сведения об организации, выдавшей документ, удостоверяющий личность представителя, и дате его выдачи, наименование, номер и серия документа, подтверждающего полномочия представителя, сведения об организации, выдавшей документ, подтверждающий полномочия представителя, и </w:t>
            </w:r>
            <w:r w:rsidRPr="003D7D63">
              <w:rPr>
                <w:sz w:val="22"/>
                <w:szCs w:val="22"/>
              </w:rPr>
              <w:lastRenderedPageBreak/>
              <w:t>дате</w:t>
            </w:r>
            <w:proofErr w:type="gramEnd"/>
            <w:r w:rsidRPr="003D7D63">
              <w:rPr>
                <w:sz w:val="22"/>
                <w:szCs w:val="22"/>
              </w:rPr>
              <w:t xml:space="preserve"> его выдачи. Указанные сведения подтверждаются подписью представителя заявителя с проставлением даты представления заявления;</w:t>
            </w:r>
            <w:r w:rsidRPr="003D7D63">
              <w:rPr>
                <w:sz w:val="22"/>
                <w:szCs w:val="22"/>
              </w:rPr>
              <w:br/>
              <w:t xml:space="preserve">2) удостоверяется, что подпись, с использованием которой подписан электронный документ (пакет электронных документов) в соответствии с Федеральным законом от 06 апреля 2011 года N 63-ФЗ "Об электронной подписи", действительна. </w:t>
            </w:r>
            <w:proofErr w:type="gramStart"/>
            <w:r w:rsidRPr="003D7D63">
              <w:rPr>
                <w:sz w:val="22"/>
                <w:szCs w:val="22"/>
              </w:rPr>
              <w:t>В случае если в результате проверки усиленной квалифицированной электронной подписи заявителя будет выявлена ее недействительность, должностное лицо принимает решение об отказе в приеме документов, необходимых для предоставления муниципальной услуги, и направляет заявителю уведомление об этом в электронной форме с указанием пунктов статьи 11 Федерального закона от 06 апреля 2011 года N 63-ФЗ "Об электронной подписи", которые послужили основанием для принятия</w:t>
            </w:r>
            <w:proofErr w:type="gramEnd"/>
            <w:r w:rsidRPr="003D7D63">
              <w:rPr>
                <w:sz w:val="22"/>
                <w:szCs w:val="22"/>
              </w:rPr>
              <w:t xml:space="preserve"> указанного решения. </w:t>
            </w:r>
            <w:proofErr w:type="gramStart"/>
            <w:r w:rsidRPr="003D7D63">
              <w:rPr>
                <w:sz w:val="22"/>
                <w:szCs w:val="22"/>
              </w:rPr>
              <w:t>Такое уведомление подписывается усиленной квалифицированной электронной подписью и направляется по адресу электронной почты заявителя;</w:t>
            </w:r>
            <w:r w:rsidRPr="003D7D63">
              <w:rPr>
                <w:sz w:val="22"/>
                <w:szCs w:val="22"/>
              </w:rPr>
              <w:br/>
              <w:t xml:space="preserve">3) проводит первичную </w:t>
            </w:r>
            <w:r w:rsidRPr="003D7D63">
              <w:rPr>
                <w:sz w:val="22"/>
                <w:szCs w:val="22"/>
              </w:rPr>
              <w:lastRenderedPageBreak/>
              <w:t>проверку представленных документов, удостоверяясь, что:</w:t>
            </w:r>
            <w:r w:rsidRPr="003D7D63">
              <w:rPr>
                <w:sz w:val="22"/>
                <w:szCs w:val="22"/>
              </w:rPr>
              <w:br/>
              <w:t>тексты документов написаны разборчиво, наименования юридических лиц - без сокращения, с указанием их мест нахождения;</w:t>
            </w:r>
            <w:r w:rsidRPr="003D7D63">
              <w:rPr>
                <w:sz w:val="22"/>
                <w:szCs w:val="22"/>
              </w:rPr>
              <w:br/>
              <w:t>фамилии, имена, отчества граждан написаны полностью;</w:t>
            </w:r>
            <w:r w:rsidRPr="003D7D63">
              <w:rPr>
                <w:sz w:val="22"/>
                <w:szCs w:val="22"/>
              </w:rPr>
              <w:br/>
              <w:t>в документах нет подчисток, приписок, зачеркнутых слов и иных неоговоренных исправлений;</w:t>
            </w:r>
            <w:proofErr w:type="gramEnd"/>
            <w:r w:rsidRPr="003D7D63">
              <w:rPr>
                <w:sz w:val="22"/>
                <w:szCs w:val="22"/>
              </w:rPr>
              <w:br/>
              <w:t>документы не исполнены карандашом;</w:t>
            </w:r>
            <w:r w:rsidRPr="003D7D63">
              <w:rPr>
                <w:sz w:val="22"/>
                <w:szCs w:val="22"/>
              </w:rPr>
              <w:br/>
              <w:t>документы не имеют серьезных повреждений, наличие которых не позволяет однозначно истолковать их содержание;</w:t>
            </w:r>
            <w:r w:rsidRPr="003D7D63">
              <w:rPr>
                <w:sz w:val="22"/>
                <w:szCs w:val="22"/>
              </w:rPr>
              <w:br/>
              <w:t xml:space="preserve">4) снимает копии с подлинников документов, проставляет </w:t>
            </w:r>
            <w:proofErr w:type="spellStart"/>
            <w:r w:rsidRPr="003D7D63">
              <w:rPr>
                <w:sz w:val="22"/>
                <w:szCs w:val="22"/>
              </w:rPr>
              <w:t>заверительную</w:t>
            </w:r>
            <w:proofErr w:type="spellEnd"/>
            <w:r w:rsidRPr="003D7D63">
              <w:rPr>
                <w:sz w:val="22"/>
                <w:szCs w:val="22"/>
              </w:rPr>
              <w:t xml:space="preserve"> надпись, свою должность, личную подпись с ее расшифровкой и дату заверения, оригиналы возвращает заявителю;</w:t>
            </w:r>
            <w:r w:rsidRPr="003D7D63">
              <w:rPr>
                <w:sz w:val="22"/>
                <w:szCs w:val="22"/>
              </w:rPr>
              <w:br/>
              <w:t>5) регистрирует заявление в установленном порядке в день его подачи заявителем лично либо в день поступления заявления по почте из многофункционального центра, либо в день направления электронного сообщения о принятии заявления и документов;</w:t>
            </w:r>
            <w:r w:rsidRPr="003D7D63">
              <w:rPr>
                <w:sz w:val="22"/>
                <w:szCs w:val="22"/>
              </w:rPr>
              <w:br/>
              <w:t xml:space="preserve">6) в случае личного обращения </w:t>
            </w:r>
            <w:r w:rsidRPr="003D7D63">
              <w:rPr>
                <w:sz w:val="22"/>
                <w:szCs w:val="22"/>
              </w:rPr>
              <w:lastRenderedPageBreak/>
              <w:t>заявителя выдает расписку-уведомление, в которой указывается количество принятых документов, регистрационный номер заявления, фамилия и подпись должностного лица, ответственного за выполнение административной процедуры по приему заявления и документов, необходимых для предоставления муниципальной услуги, принявшего заявление;</w:t>
            </w:r>
            <w:r w:rsidRPr="003D7D63">
              <w:rPr>
                <w:sz w:val="22"/>
                <w:szCs w:val="22"/>
              </w:rPr>
              <w:br/>
              <w:t>7) при электронном взаимодействии - Управление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rPr>
                <w:sz w:val="22"/>
                <w:szCs w:val="22"/>
              </w:rPr>
            </w:pPr>
            <w:proofErr w:type="gramStart"/>
            <w:r w:rsidRPr="003D7D63">
              <w:rPr>
                <w:sz w:val="22"/>
                <w:szCs w:val="22"/>
              </w:rPr>
              <w:lastRenderedPageBreak/>
              <w:t>в</w:t>
            </w:r>
            <w:proofErr w:type="gramEnd"/>
            <w:r w:rsidRPr="003D7D63">
              <w:rPr>
                <w:sz w:val="22"/>
                <w:szCs w:val="22"/>
              </w:rPr>
              <w:t xml:space="preserve"> случае личного обращения заявителя не может превышать 15 минут.</w:t>
            </w:r>
            <w:r w:rsidRPr="003D7D63">
              <w:rPr>
                <w:sz w:val="22"/>
                <w:szCs w:val="22"/>
              </w:rPr>
              <w:br/>
              <w:t>Извещение о дате получения заявления по почте или возврат заявления и приложенных к нему документов производится в 5-дневный срок с даты получения заявления или документов</w:t>
            </w:r>
            <w:proofErr w:type="gramStart"/>
            <w:r w:rsidRPr="003D7D63">
              <w:rPr>
                <w:sz w:val="22"/>
                <w:szCs w:val="22"/>
              </w:rPr>
              <w:t>.</w:t>
            </w:r>
            <w:proofErr w:type="gramEnd"/>
            <w:r w:rsidRPr="003D7D63">
              <w:rPr>
                <w:sz w:val="22"/>
                <w:szCs w:val="22"/>
              </w:rPr>
              <w:br/>
            </w:r>
            <w:proofErr w:type="gramStart"/>
            <w:r w:rsidRPr="003D7D63">
              <w:rPr>
                <w:sz w:val="22"/>
                <w:szCs w:val="22"/>
              </w:rPr>
              <w:t>с</w:t>
            </w:r>
            <w:proofErr w:type="gramEnd"/>
            <w:r w:rsidRPr="003D7D63">
              <w:rPr>
                <w:sz w:val="22"/>
                <w:szCs w:val="22"/>
              </w:rPr>
              <w:t xml:space="preserve">рок доставки в орган из МФЦ - один рабочий день; при электронном взаимодействии - заявления и документы передаются в Управление в электронной форме в день приема в МФЦ, а оригиналы заявлений и документов на бумажном носителе передаются в Управление курьерской доставкой </w:t>
            </w:r>
            <w:r w:rsidRPr="003D7D63">
              <w:rPr>
                <w:sz w:val="22"/>
                <w:szCs w:val="22"/>
              </w:rPr>
              <w:lastRenderedPageBreak/>
              <w:t>МФЦ в течение 5 рабочих дней, следующих за днем подачи документов заявителем в МФЦ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sz w:val="22"/>
                <w:szCs w:val="22"/>
              </w:rPr>
              <w:lastRenderedPageBreak/>
              <w:t xml:space="preserve">Уполномоченный орган </w:t>
            </w:r>
            <w:r w:rsidRPr="00347F89">
              <w:rPr>
                <w:color w:val="000000"/>
                <w:sz w:val="22"/>
                <w:szCs w:val="22"/>
              </w:rPr>
              <w:t>Администрации муниципального образования Байкаловского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– МУП «Служба заказчика»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документальное обеспечение, техническое обеспечение (наличие доступа к автоматизированным системам, наличие МФУ)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771DA3" w:rsidRPr="003D7D63" w:rsidTr="00CE4908">
        <w:trPr>
          <w:trHeight w:val="3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DA3" w:rsidRPr="003D7D63" w:rsidRDefault="00771DA3" w:rsidP="00CE4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DA3" w:rsidRPr="003D7D63" w:rsidRDefault="00771DA3" w:rsidP="00CE49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rPr>
                <w:sz w:val="22"/>
                <w:szCs w:val="22"/>
              </w:rPr>
            </w:pPr>
            <w:r w:rsidRPr="003D7D63">
              <w:rPr>
                <w:b/>
                <w:bCs/>
                <w:sz w:val="22"/>
                <w:szCs w:val="22"/>
              </w:rPr>
              <w:t>Специалист многофункционального центра:</w:t>
            </w:r>
            <w:r w:rsidRPr="003D7D63">
              <w:rPr>
                <w:sz w:val="22"/>
                <w:szCs w:val="22"/>
              </w:rPr>
              <w:br/>
              <w:t xml:space="preserve">1) снимает копии с представленных подлинников документов, необходимых для предоставления муниципальной услуги, заверяет их, возвращает </w:t>
            </w:r>
            <w:r w:rsidRPr="003D7D63">
              <w:rPr>
                <w:sz w:val="22"/>
                <w:szCs w:val="22"/>
              </w:rPr>
              <w:lastRenderedPageBreak/>
              <w:t>подлинники заявителю;</w:t>
            </w:r>
            <w:r w:rsidRPr="003D7D63">
              <w:rPr>
                <w:sz w:val="22"/>
                <w:szCs w:val="22"/>
              </w:rPr>
              <w:br/>
              <w:t>2) выдает в день обращения документ о приеме заявления и документов, необходимых для предоставления муниципальной услуги;</w:t>
            </w:r>
            <w:r w:rsidRPr="003D7D63">
              <w:rPr>
                <w:sz w:val="22"/>
                <w:szCs w:val="22"/>
              </w:rPr>
              <w:br/>
              <w:t>3) направляет заявление и документы, необходимые для предоставления муниципальной услуги, в уполномоченный орган;</w:t>
            </w:r>
            <w:r w:rsidRPr="003D7D63">
              <w:rPr>
                <w:sz w:val="22"/>
                <w:szCs w:val="22"/>
              </w:rPr>
              <w:br/>
            </w:r>
            <w:proofErr w:type="gramStart"/>
            <w:r w:rsidRPr="003D7D63">
              <w:rPr>
                <w:sz w:val="22"/>
                <w:szCs w:val="22"/>
              </w:rPr>
              <w:t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уполномоченный орган посредством автоматизированной информационной системы МФЦ (АИС МФЦ) в день приема от заявителя.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DA3" w:rsidRPr="003D7D63" w:rsidRDefault="00771DA3" w:rsidP="00CE490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МФЦ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документальное обеспечение, техническое обеспечение (наличие доступа к автоматизированным системам, наличие МФУ)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1DA3" w:rsidRPr="003D7D63" w:rsidTr="00CE4908">
        <w:trPr>
          <w:trHeight w:val="30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jc w:val="right"/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формирование и направление межведомственного запроса в государственные органы, организации, участвующие в предоставлении муниципальной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3D7D63">
              <w:rPr>
                <w:color w:val="000000"/>
                <w:sz w:val="22"/>
                <w:szCs w:val="22"/>
              </w:rPr>
              <w:t xml:space="preserve">направляет запрос о представлении сведений о государственной регистрации по месту жительства в территориальные подразделения УФМС, запрос о предоставлении кадастрового паспорта на жилое помещение и сведений из ЕГРП о наличии (отсутствии) у заявителя зарегистрированных прав на объекты недвижимости в Управление </w:t>
            </w:r>
            <w:proofErr w:type="spellStart"/>
            <w:r w:rsidRPr="003D7D63">
              <w:rPr>
                <w:color w:val="000000"/>
                <w:sz w:val="22"/>
                <w:szCs w:val="22"/>
              </w:rPr>
              <w:t>Росреестра</w:t>
            </w:r>
            <w:proofErr w:type="spellEnd"/>
            <w:r w:rsidRPr="003D7D63">
              <w:rPr>
                <w:color w:val="000000"/>
                <w:sz w:val="22"/>
                <w:szCs w:val="22"/>
              </w:rPr>
              <w:t xml:space="preserve"> и кадастровую палату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</w:t>
            </w:r>
            <w:proofErr w:type="gramEnd"/>
            <w:r w:rsidRPr="003D7D63">
              <w:rPr>
                <w:color w:val="000000"/>
                <w:sz w:val="22"/>
                <w:szCs w:val="22"/>
              </w:rPr>
              <w:t xml:space="preserve">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Не более 10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Администраци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347F89">
              <w:rPr>
                <w:color w:val="000000"/>
                <w:sz w:val="22"/>
                <w:szCs w:val="22"/>
              </w:rPr>
              <w:t xml:space="preserve"> муниципального образования Байкаловского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Техническое обеспечение (наличие доступа к автоматизированным системам, наличие МФУ)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771DA3" w:rsidRPr="003D7D63" w:rsidTr="00CE4908">
        <w:trPr>
          <w:trHeight w:val="1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jc w:val="right"/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принятие решения о предоставлении либо об отказе в предоставлении муниципальной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1) проверяет соответствие представленных заявления и документов, необходимых для предоставления муниципальной услуги, требованиям законодательства о порядке предоставления пособия;</w:t>
            </w:r>
            <w:r w:rsidRPr="003D7D63">
              <w:rPr>
                <w:color w:val="000000"/>
                <w:sz w:val="22"/>
                <w:szCs w:val="22"/>
              </w:rPr>
              <w:br/>
              <w:t>2) готовит проект решения о предоставлении муниципальной услуги;</w:t>
            </w:r>
            <w:r w:rsidRPr="003D7D63">
              <w:rPr>
                <w:color w:val="000000"/>
                <w:sz w:val="22"/>
                <w:szCs w:val="22"/>
              </w:rPr>
              <w:br/>
              <w:t xml:space="preserve">3) в случае наличия оснований </w:t>
            </w:r>
            <w:r w:rsidRPr="003D7D63">
              <w:rPr>
                <w:color w:val="000000"/>
                <w:sz w:val="22"/>
                <w:szCs w:val="22"/>
              </w:rPr>
              <w:lastRenderedPageBreak/>
              <w:t>для отказа в предоставлении муниципальной услуги, готовит проект об отказе в предоставлении муниципальной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lastRenderedPageBreak/>
              <w:t>Не более 50 дней со дня поступления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Администраци</w:t>
            </w:r>
            <w:r>
              <w:rPr>
                <w:color w:val="000000"/>
                <w:sz w:val="22"/>
                <w:szCs w:val="22"/>
              </w:rPr>
              <w:t xml:space="preserve">я </w:t>
            </w:r>
            <w:r w:rsidRPr="00347F89">
              <w:rPr>
                <w:color w:val="000000"/>
                <w:sz w:val="22"/>
                <w:szCs w:val="22"/>
              </w:rPr>
              <w:t>муниципального образования Байкаловского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документальное обеспечение, техническое обеспечение (наличие доступа к автоматизированным системам, наличие МФУ)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771DA3" w:rsidRPr="003D7D63" w:rsidTr="00CE4908">
        <w:trPr>
          <w:trHeight w:val="3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jc w:val="right"/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направление заявителю результата предоставления муниципальной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Работник, ответственный за рассмотрение документов, направляет заявителю решение о предоставлении (отказе в предоставлении) муниципальной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не должен превышать 1 рабочий день, а в случае принятия решения об отказе в предоставлении государственной услуги - 6 дней с учетом направления заявителю копии решения об отказе в предоставлении государственной услуги.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rPr>
                <w:color w:val="000000"/>
                <w:sz w:val="22"/>
                <w:szCs w:val="22"/>
              </w:rPr>
            </w:pPr>
            <w:r w:rsidRPr="00347F89">
              <w:rPr>
                <w:color w:val="000000"/>
                <w:sz w:val="22"/>
                <w:szCs w:val="22"/>
              </w:rPr>
              <w:t>Администраци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347F89">
              <w:rPr>
                <w:color w:val="000000"/>
                <w:sz w:val="22"/>
                <w:szCs w:val="22"/>
              </w:rPr>
              <w:t xml:space="preserve"> муниципального образования Байкаловского сельского поселения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документальное обеспечение, техническое обеспечение (наличие доступа к автоматизированным системам, наличие МФУ)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A3" w:rsidRPr="003D7D63" w:rsidRDefault="00771DA3" w:rsidP="00CE4908">
            <w:pPr>
              <w:rPr>
                <w:color w:val="000000"/>
                <w:sz w:val="22"/>
                <w:szCs w:val="22"/>
              </w:rPr>
            </w:pPr>
            <w:r w:rsidRPr="003D7D63">
              <w:rPr>
                <w:color w:val="000000"/>
                <w:sz w:val="22"/>
                <w:szCs w:val="22"/>
              </w:rPr>
              <w:t>нет</w:t>
            </w:r>
          </w:p>
        </w:tc>
      </w:tr>
    </w:tbl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>
      <w:pPr>
        <w:jc w:val="center"/>
        <w:rPr>
          <w:b/>
          <w:bCs/>
          <w:color w:val="000000"/>
        </w:rPr>
      </w:pPr>
    </w:p>
    <w:p w:rsidR="00771DA3" w:rsidRDefault="00771DA3" w:rsidP="00771DA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Раздел 8. Особенности предоставления услуги в электронной форме</w:t>
      </w:r>
    </w:p>
    <w:p w:rsidR="00771DA3" w:rsidRDefault="00771DA3" w:rsidP="00771DA3">
      <w:pPr>
        <w:jc w:val="center"/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70"/>
        <w:gridCol w:w="1792"/>
        <w:gridCol w:w="1699"/>
        <w:gridCol w:w="2285"/>
        <w:gridCol w:w="2343"/>
        <w:gridCol w:w="1893"/>
        <w:gridCol w:w="2548"/>
      </w:tblGrid>
      <w:tr w:rsidR="00771DA3" w:rsidRPr="00ED167B" w:rsidTr="00CE4908">
        <w:tblPrEx>
          <w:tblCellMar>
            <w:top w:w="0" w:type="dxa"/>
            <w:bottom w:w="0" w:type="dxa"/>
          </w:tblCellMar>
        </w:tblPrEx>
        <w:trPr>
          <w:trHeight w:val="23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A3" w:rsidRPr="00ED167B" w:rsidRDefault="00771DA3" w:rsidP="00CE4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167B">
              <w:rPr>
                <w:color w:val="000000"/>
                <w:sz w:val="22"/>
                <w:szCs w:val="22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A3" w:rsidRPr="00ED167B" w:rsidRDefault="00771DA3" w:rsidP="00CE4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167B">
              <w:rPr>
                <w:color w:val="000000"/>
                <w:sz w:val="22"/>
                <w:szCs w:val="22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A3" w:rsidRPr="00ED167B" w:rsidRDefault="00771DA3" w:rsidP="00CE4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167B">
              <w:rPr>
                <w:color w:val="000000"/>
                <w:sz w:val="22"/>
                <w:szCs w:val="22"/>
              </w:rPr>
              <w:t>Способ формирования запроса о предоставлении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A3" w:rsidRPr="00ED167B" w:rsidRDefault="00771DA3" w:rsidP="00CE4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167B">
              <w:rPr>
                <w:color w:val="000000"/>
                <w:sz w:val="22"/>
                <w:szCs w:val="22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A3" w:rsidRPr="00ED167B" w:rsidRDefault="00771DA3" w:rsidP="00CE4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167B">
              <w:rPr>
                <w:color w:val="000000"/>
                <w:sz w:val="22"/>
                <w:szCs w:val="22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A3" w:rsidRPr="00ED167B" w:rsidRDefault="00771DA3" w:rsidP="00CE4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167B">
              <w:rPr>
                <w:color w:val="000000"/>
                <w:sz w:val="22"/>
                <w:szCs w:val="22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A3" w:rsidRPr="00ED167B" w:rsidRDefault="00771DA3" w:rsidP="00CE4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167B">
              <w:rPr>
                <w:color w:val="000000"/>
                <w:sz w:val="22"/>
                <w:szCs w:val="22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771DA3" w:rsidRPr="00ED167B" w:rsidTr="00CE4908">
        <w:tblPrEx>
          <w:tblCellMar>
            <w:top w:w="0" w:type="dxa"/>
            <w:bottom w:w="0" w:type="dxa"/>
          </w:tblCellMar>
        </w:tblPrEx>
        <w:trPr>
          <w:trHeight w:val="25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A3" w:rsidRPr="00ED167B" w:rsidRDefault="00771DA3" w:rsidP="00CE49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167B">
              <w:rPr>
                <w:color w:val="000000"/>
                <w:sz w:val="22"/>
                <w:szCs w:val="22"/>
              </w:rPr>
              <w:t>официальный сайт органа, предоставляющего муниципальную услугу;</w:t>
            </w:r>
          </w:p>
          <w:p w:rsidR="00771DA3" w:rsidRPr="00ED167B" w:rsidRDefault="00771DA3" w:rsidP="00CE49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167B">
              <w:rPr>
                <w:color w:val="000000"/>
                <w:sz w:val="22"/>
                <w:szCs w:val="22"/>
              </w:rPr>
              <w:t>официальный сайт МФЦ;</w:t>
            </w:r>
          </w:p>
          <w:p w:rsidR="00771DA3" w:rsidRPr="00ED167B" w:rsidRDefault="00771DA3" w:rsidP="00CE49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167B">
              <w:rPr>
                <w:color w:val="000000"/>
                <w:sz w:val="22"/>
                <w:szCs w:val="22"/>
              </w:rPr>
              <w:t>Единый портал государственных услуг;</w:t>
            </w:r>
          </w:p>
          <w:p w:rsidR="00771DA3" w:rsidRPr="00ED167B" w:rsidRDefault="00771DA3" w:rsidP="00CE49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167B">
              <w:rPr>
                <w:color w:val="000000"/>
                <w:sz w:val="22"/>
                <w:szCs w:val="22"/>
              </w:rPr>
              <w:t>региональный портал государственных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A3" w:rsidRPr="00ED167B" w:rsidRDefault="00771DA3" w:rsidP="00CE49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167B">
              <w:rPr>
                <w:color w:val="000000"/>
                <w:sz w:val="22"/>
                <w:szCs w:val="22"/>
              </w:rPr>
              <w:t>орган - нет;</w:t>
            </w:r>
          </w:p>
          <w:p w:rsidR="00771DA3" w:rsidRPr="00ED167B" w:rsidRDefault="00771DA3" w:rsidP="00CE49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167B">
              <w:rPr>
                <w:color w:val="000000"/>
                <w:sz w:val="22"/>
                <w:szCs w:val="22"/>
              </w:rPr>
              <w:t>МФЦ - официальный сайт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A3" w:rsidRPr="00ED167B" w:rsidRDefault="00771DA3" w:rsidP="00CE49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167B">
              <w:rPr>
                <w:color w:val="000000"/>
                <w:sz w:val="22"/>
                <w:szCs w:val="22"/>
              </w:rPr>
              <w:t>путем заполнения формы запроса на ЕПГУ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A3" w:rsidRPr="00ED167B" w:rsidRDefault="00771DA3" w:rsidP="00CE49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167B">
              <w:rPr>
                <w:color w:val="000000"/>
                <w:sz w:val="22"/>
                <w:szCs w:val="22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A3" w:rsidRPr="00ED167B" w:rsidRDefault="00771DA3" w:rsidP="00CE49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167B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A3" w:rsidRPr="00ED167B" w:rsidRDefault="00771DA3" w:rsidP="00CE49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167B">
              <w:rPr>
                <w:color w:val="000000"/>
                <w:sz w:val="22"/>
                <w:szCs w:val="22"/>
              </w:rPr>
              <w:t>электронной почте, в личном кабинете на Едином портале государственных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DA3" w:rsidRPr="00ED167B" w:rsidRDefault="00771DA3" w:rsidP="00CE49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D167B">
              <w:rPr>
                <w:color w:val="000000"/>
                <w:sz w:val="22"/>
                <w:szCs w:val="22"/>
              </w:rPr>
              <w:t xml:space="preserve">жалоба подается в адрес исполнителя муниципальной услуги, представляющего муниципальную услугу, в том числе в электронном виде через электронную почту, официальный сайт ОМС. Жалоба может быть подана заявителем через официальный сайт МФЦ. </w:t>
            </w:r>
          </w:p>
        </w:tc>
      </w:tr>
    </w:tbl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/>
    <w:p w:rsidR="00771DA3" w:rsidRDefault="00771DA3" w:rsidP="00771DA3">
      <w:pPr>
        <w:sectPr w:rsidR="00771DA3" w:rsidSect="0040599D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771DA3" w:rsidRDefault="00771DA3" w:rsidP="00771DA3">
      <w:pPr>
        <w:tabs>
          <w:tab w:val="left" w:pos="0"/>
          <w:tab w:val="left" w:pos="4111"/>
        </w:tabs>
        <w:ind w:left="4395"/>
        <w:jc w:val="right"/>
      </w:pPr>
      <w:r>
        <w:lastRenderedPageBreak/>
        <w:t xml:space="preserve">Приложение № 1  </w:t>
      </w:r>
    </w:p>
    <w:p w:rsidR="00771DA3" w:rsidRDefault="00771DA3" w:rsidP="00771DA3">
      <w:pPr>
        <w:tabs>
          <w:tab w:val="left" w:pos="0"/>
          <w:tab w:val="left" w:pos="4111"/>
        </w:tabs>
        <w:ind w:left="4395"/>
        <w:jc w:val="right"/>
      </w:pPr>
      <w:r>
        <w:t xml:space="preserve"> К административному регламенту </w:t>
      </w:r>
    </w:p>
    <w:p w:rsidR="00771DA3" w:rsidRDefault="00771DA3" w:rsidP="00771DA3">
      <w:pPr>
        <w:tabs>
          <w:tab w:val="left" w:pos="0"/>
          <w:tab w:val="left" w:pos="4111"/>
        </w:tabs>
        <w:ind w:left="4395"/>
        <w:jc w:val="right"/>
        <w:rPr>
          <w:bCs/>
        </w:rPr>
      </w:pPr>
      <w:r>
        <w:rPr>
          <w:bCs/>
        </w:rPr>
        <w:t xml:space="preserve">предоставления муниципальной услуги </w:t>
      </w:r>
    </w:p>
    <w:p w:rsidR="00771DA3" w:rsidRDefault="00771DA3" w:rsidP="00771DA3">
      <w:pPr>
        <w:tabs>
          <w:tab w:val="left" w:pos="0"/>
          <w:tab w:val="left" w:pos="4111"/>
        </w:tabs>
        <w:ind w:left="4395"/>
        <w:jc w:val="right"/>
        <w:rPr>
          <w:bCs/>
        </w:rPr>
      </w:pPr>
      <w:r>
        <w:rPr>
          <w:bCs/>
        </w:rPr>
        <w:t xml:space="preserve">по оформлению приватизации жилых помещений </w:t>
      </w:r>
    </w:p>
    <w:p w:rsidR="00771DA3" w:rsidRDefault="00771DA3" w:rsidP="00771DA3">
      <w:pPr>
        <w:tabs>
          <w:tab w:val="left" w:pos="0"/>
          <w:tab w:val="left" w:pos="4111"/>
        </w:tabs>
        <w:ind w:left="4395"/>
        <w:jc w:val="right"/>
      </w:pPr>
      <w:r>
        <w:t xml:space="preserve">  жилищного фонда</w:t>
      </w:r>
    </w:p>
    <w:p w:rsidR="00771DA3" w:rsidRDefault="00771DA3" w:rsidP="00771DA3">
      <w:pPr>
        <w:tabs>
          <w:tab w:val="left" w:pos="7485"/>
        </w:tabs>
        <w:jc w:val="center"/>
        <w:rPr>
          <w:b/>
        </w:rPr>
      </w:pPr>
      <w:r>
        <w:rPr>
          <w:b/>
        </w:rPr>
        <w:t xml:space="preserve">Форма бланка заявления на предоставление муниципальной услуги по оформлению </w:t>
      </w:r>
      <w:r>
        <w:rPr>
          <w:b/>
          <w:color w:val="333333"/>
        </w:rPr>
        <w:t>приватизации жилых помещений</w:t>
      </w:r>
      <w:r>
        <w:t xml:space="preserve">                                                                </w:t>
      </w:r>
    </w:p>
    <w:p w:rsidR="00771DA3" w:rsidRPr="00805366" w:rsidRDefault="00771DA3" w:rsidP="00771DA3">
      <w:pPr>
        <w:jc w:val="right"/>
      </w:pPr>
      <w:r w:rsidRPr="00805366">
        <w:t xml:space="preserve">                                                               Руководителю МУП «Служба заказчика»</w:t>
      </w:r>
    </w:p>
    <w:p w:rsidR="00771DA3" w:rsidRDefault="00771DA3" w:rsidP="00771DA3">
      <w:pPr>
        <w:jc w:val="right"/>
      </w:pPr>
      <w:r>
        <w:t>от _________________________________</w:t>
      </w:r>
    </w:p>
    <w:p w:rsidR="00771DA3" w:rsidRDefault="00771DA3" w:rsidP="00771DA3">
      <w:pPr>
        <w:jc w:val="right"/>
      </w:pPr>
      <w:r>
        <w:t>___________________________________</w:t>
      </w:r>
    </w:p>
    <w:p w:rsidR="00771DA3" w:rsidRDefault="00771DA3" w:rsidP="00771DA3">
      <w:pPr>
        <w:jc w:val="right"/>
      </w:pPr>
      <w:r>
        <w:t>___________________________________</w:t>
      </w:r>
    </w:p>
    <w:p w:rsidR="00771DA3" w:rsidRDefault="00771DA3" w:rsidP="00771DA3">
      <w:pPr>
        <w:jc w:val="right"/>
      </w:pPr>
      <w:r>
        <w:t>___________________________________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71DA3" w:rsidRDefault="00771DA3" w:rsidP="00771DA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указать телефон</w:t>
      </w:r>
    </w:p>
    <w:p w:rsidR="00771DA3" w:rsidRDefault="00771DA3" w:rsidP="00771DA3">
      <w:pPr>
        <w:spacing w:line="120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</w:p>
    <w:p w:rsidR="00771DA3" w:rsidRDefault="00771DA3" w:rsidP="00771DA3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771DA3" w:rsidRDefault="00771DA3" w:rsidP="00771DA3">
      <w:pPr>
        <w:jc w:val="center"/>
        <w:rPr>
          <w:sz w:val="22"/>
          <w:szCs w:val="22"/>
        </w:rPr>
      </w:pPr>
    </w:p>
    <w:p w:rsidR="00771DA3" w:rsidRDefault="00771DA3" w:rsidP="00771D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На основании Закона РФ “О приватизации жилищного фонда в Российской Федерации” прошу (просим) передать мне (нам) в общую (совместную, долевую) собственность занимаемое мной (нами) квартиру (часть жилого дома).</w:t>
      </w:r>
      <w:proofErr w:type="gramEnd"/>
    </w:p>
    <w:p w:rsidR="00771DA3" w:rsidRDefault="00771DA3" w:rsidP="00771DA3">
      <w:pPr>
        <w:jc w:val="both"/>
        <w:rPr>
          <w:sz w:val="22"/>
          <w:szCs w:val="22"/>
        </w:rPr>
      </w:pPr>
    </w:p>
    <w:p w:rsidR="00771DA3" w:rsidRDefault="00771DA3" w:rsidP="00771DA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771DA3" w:rsidRDefault="00771DA3" w:rsidP="00771DA3">
      <w:pPr>
        <w:jc w:val="both"/>
        <w:rPr>
          <w:sz w:val="22"/>
          <w:szCs w:val="22"/>
        </w:rPr>
      </w:pPr>
    </w:p>
    <w:p w:rsidR="00771DA3" w:rsidRDefault="00771DA3" w:rsidP="00771DA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771DA3" w:rsidRDefault="00771DA3" w:rsidP="00771DA3">
      <w:pPr>
        <w:spacing w:line="12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( населенный пункт, улица, номер дома, номер квартиры)</w:t>
      </w:r>
    </w:p>
    <w:p w:rsidR="00771DA3" w:rsidRDefault="00771DA3" w:rsidP="00771DA3">
      <w:pPr>
        <w:jc w:val="both"/>
        <w:rPr>
          <w:sz w:val="22"/>
          <w:szCs w:val="22"/>
        </w:rPr>
      </w:pPr>
      <w:r>
        <w:rPr>
          <w:sz w:val="22"/>
          <w:szCs w:val="22"/>
        </w:rPr>
        <w:t>Собственниками жилого помещения с согласия всех проживающих становятся:</w:t>
      </w:r>
    </w:p>
    <w:p w:rsidR="00771DA3" w:rsidRDefault="00771DA3" w:rsidP="00771DA3">
      <w:pPr>
        <w:jc w:val="both"/>
        <w:rPr>
          <w:sz w:val="22"/>
          <w:szCs w:val="22"/>
        </w:rPr>
      </w:pPr>
    </w:p>
    <w:p w:rsidR="00771DA3" w:rsidRDefault="00771DA3" w:rsidP="00771DA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771DA3" w:rsidRDefault="00771DA3" w:rsidP="00771DA3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771DA3" w:rsidRDefault="00771DA3" w:rsidP="00771DA3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771DA3" w:rsidRDefault="00771DA3" w:rsidP="00771DA3">
      <w:pPr>
        <w:jc w:val="both"/>
        <w:rPr>
          <w:sz w:val="22"/>
          <w:szCs w:val="22"/>
        </w:rPr>
      </w:pPr>
    </w:p>
    <w:p w:rsidR="00771DA3" w:rsidRDefault="00771DA3" w:rsidP="00771DA3">
      <w:pPr>
        <w:jc w:val="both"/>
      </w:pPr>
      <w:r>
        <w:t>К заявлению прилагаются:</w:t>
      </w:r>
    </w:p>
    <w:p w:rsidR="00771DA3" w:rsidRDefault="00771DA3" w:rsidP="00771DA3">
      <w:pPr>
        <w:widowControl w:val="0"/>
        <w:numPr>
          <w:ilvl w:val="0"/>
          <w:numId w:val="1"/>
        </w:numPr>
        <w:suppressAutoHyphens/>
        <w:jc w:val="both"/>
      </w:pPr>
      <w:r>
        <w:t>Договор социального найма жилого помещения.</w:t>
      </w:r>
    </w:p>
    <w:p w:rsidR="00771DA3" w:rsidRDefault="00771DA3" w:rsidP="00771DA3">
      <w:pPr>
        <w:widowControl w:val="0"/>
        <w:numPr>
          <w:ilvl w:val="0"/>
          <w:numId w:val="1"/>
        </w:numPr>
        <w:suppressAutoHyphens/>
        <w:jc w:val="both"/>
      </w:pPr>
      <w:r>
        <w:t>Справка, подтверждающая, что ранее право на приватизацию жилья не было использовано.</w:t>
      </w:r>
    </w:p>
    <w:p w:rsidR="00771DA3" w:rsidRDefault="00771DA3" w:rsidP="00771DA3">
      <w:pPr>
        <w:widowControl w:val="0"/>
        <w:numPr>
          <w:ilvl w:val="0"/>
          <w:numId w:val="1"/>
        </w:numPr>
        <w:suppressAutoHyphens/>
        <w:jc w:val="both"/>
      </w:pPr>
      <w:r>
        <w:t xml:space="preserve">Справка о регистрации. </w:t>
      </w:r>
    </w:p>
    <w:p w:rsidR="00771DA3" w:rsidRDefault="00771DA3" w:rsidP="00771DA3">
      <w:pPr>
        <w:widowControl w:val="0"/>
        <w:numPr>
          <w:ilvl w:val="0"/>
          <w:numId w:val="1"/>
        </w:numPr>
        <w:suppressAutoHyphens/>
        <w:jc w:val="both"/>
      </w:pPr>
      <w:r>
        <w:t>С</w:t>
      </w:r>
      <w:r w:rsidRPr="00000842">
        <w:t>правка об отсутствии задолженности по оплате коммунальных услуг</w:t>
      </w:r>
      <w:r>
        <w:t xml:space="preserve"> </w:t>
      </w:r>
    </w:p>
    <w:p w:rsidR="00771DA3" w:rsidRDefault="00771DA3" w:rsidP="00771DA3">
      <w:pPr>
        <w:widowControl w:val="0"/>
        <w:numPr>
          <w:ilvl w:val="0"/>
          <w:numId w:val="1"/>
        </w:numPr>
        <w:suppressAutoHyphens/>
        <w:jc w:val="both"/>
      </w:pPr>
      <w:r>
        <w:t xml:space="preserve">Выписка из ЕГРН </w:t>
      </w:r>
    </w:p>
    <w:p w:rsidR="00771DA3" w:rsidRDefault="00771DA3" w:rsidP="00771DA3">
      <w:pPr>
        <w:widowControl w:val="0"/>
        <w:numPr>
          <w:ilvl w:val="0"/>
          <w:numId w:val="1"/>
        </w:numPr>
        <w:suppressAutoHyphens/>
        <w:jc w:val="both"/>
      </w:pPr>
      <w:r>
        <w:t>_________________________________</w:t>
      </w:r>
    </w:p>
    <w:p w:rsidR="00771DA3" w:rsidRDefault="00771DA3" w:rsidP="00771DA3">
      <w:pPr>
        <w:widowControl w:val="0"/>
        <w:numPr>
          <w:ilvl w:val="0"/>
          <w:numId w:val="1"/>
        </w:numPr>
        <w:suppressAutoHyphens/>
        <w:jc w:val="both"/>
      </w:pPr>
      <w:r>
        <w:t>_________________________________</w:t>
      </w:r>
    </w:p>
    <w:p w:rsidR="00771DA3" w:rsidRDefault="00771DA3" w:rsidP="00771DA3">
      <w:pPr>
        <w:jc w:val="both"/>
      </w:pPr>
    </w:p>
    <w:p w:rsidR="00771DA3" w:rsidRDefault="00771DA3" w:rsidP="00771DA3">
      <w:pPr>
        <w:jc w:val="both"/>
      </w:pPr>
      <w:r>
        <w:t xml:space="preserve">« _____» ___________20   г.          </w:t>
      </w:r>
    </w:p>
    <w:p w:rsidR="00771DA3" w:rsidRDefault="00771DA3" w:rsidP="00771DA3">
      <w:pPr>
        <w:jc w:val="center"/>
      </w:pPr>
      <w:r>
        <w:t xml:space="preserve">          Подписи будущих собственников:</w:t>
      </w:r>
      <w:r>
        <w:br/>
      </w:r>
    </w:p>
    <w:p w:rsidR="00771DA3" w:rsidRDefault="00771DA3" w:rsidP="00771DA3">
      <w:pPr>
        <w:jc w:val="center"/>
      </w:pPr>
      <w:r>
        <w:t>____________________________________________________________________________</w:t>
      </w:r>
    </w:p>
    <w:p w:rsidR="00771DA3" w:rsidRDefault="00771DA3" w:rsidP="00771DA3">
      <w:pPr>
        <w:pBdr>
          <w:bottom w:val="single" w:sz="4" w:space="1" w:color="auto"/>
        </w:pBdr>
        <w:jc w:val="center"/>
      </w:pPr>
    </w:p>
    <w:p w:rsidR="00771DA3" w:rsidRDefault="00771DA3" w:rsidP="00771DA3"/>
    <w:p w:rsidR="00771DA3" w:rsidRDefault="00771DA3" w:rsidP="00771DA3">
      <w:pPr>
        <w:jc w:val="both"/>
      </w:pPr>
      <w:r w:rsidRPr="005E017D">
        <w:t>Подписи совершеннолетних членов семьи удостоверяю:__________ специалист МУП</w:t>
      </w:r>
      <w:r>
        <w:rPr>
          <w:sz w:val="22"/>
          <w:szCs w:val="22"/>
        </w:rPr>
        <w:t xml:space="preserve"> </w:t>
      </w:r>
      <w:r>
        <w:t xml:space="preserve">«Служба заказчика» ___________________________________________________________  </w:t>
      </w:r>
    </w:p>
    <w:p w:rsidR="00771DA3" w:rsidRDefault="00771DA3" w:rsidP="00771DA3">
      <w:pPr>
        <w:jc w:val="both"/>
      </w:pPr>
    </w:p>
    <w:p w:rsidR="00771DA3" w:rsidRDefault="00771DA3" w:rsidP="00771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771DA3" w:rsidRDefault="00771DA3" w:rsidP="00771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71DA3" w:rsidRDefault="00771DA3" w:rsidP="00771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771DA3" w:rsidRDefault="00771DA3" w:rsidP="00771DA3">
      <w:pPr>
        <w:jc w:val="both"/>
        <w:rPr>
          <w:sz w:val="28"/>
          <w:szCs w:val="28"/>
        </w:rPr>
      </w:pPr>
    </w:p>
    <w:p w:rsidR="00771DA3" w:rsidRDefault="00771DA3" w:rsidP="00771DA3">
      <w:pPr>
        <w:jc w:val="both"/>
        <w:rPr>
          <w:sz w:val="28"/>
          <w:szCs w:val="28"/>
        </w:rPr>
      </w:pPr>
    </w:p>
    <w:p w:rsidR="00771DA3" w:rsidRDefault="00771DA3" w:rsidP="00771DA3">
      <w:pPr>
        <w:jc w:val="both"/>
        <w:rPr>
          <w:sz w:val="28"/>
          <w:szCs w:val="28"/>
        </w:rPr>
      </w:pPr>
    </w:p>
    <w:p w:rsidR="00771DA3" w:rsidRDefault="00771DA3" w:rsidP="00771DA3">
      <w:pPr>
        <w:jc w:val="right"/>
      </w:pPr>
      <w:r>
        <w:lastRenderedPageBreak/>
        <w:t>Приложение № 2</w:t>
      </w:r>
    </w:p>
    <w:p w:rsidR="00771DA3" w:rsidRDefault="00771DA3" w:rsidP="00771DA3">
      <w:pPr>
        <w:jc w:val="both"/>
      </w:pPr>
    </w:p>
    <w:p w:rsidR="00771DA3" w:rsidRDefault="00771DA3" w:rsidP="00771DA3">
      <w:pPr>
        <w:rPr>
          <w:sz w:val="18"/>
          <w:szCs w:val="18"/>
        </w:rPr>
      </w:pPr>
    </w:p>
    <w:p w:rsidR="00771DA3" w:rsidRDefault="00771DA3" w:rsidP="00771DA3">
      <w:pPr>
        <w:tabs>
          <w:tab w:val="left" w:pos="1260"/>
        </w:tabs>
        <w:ind w:right="-545"/>
      </w:pPr>
    </w:p>
    <w:p w:rsidR="00771DA3" w:rsidRDefault="00771DA3" w:rsidP="00771DA3">
      <w:pPr>
        <w:tabs>
          <w:tab w:val="left" w:pos="1260"/>
        </w:tabs>
        <w:ind w:right="-5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ОТКАЗ ОТ УЧАСТИЯ В ПРИВАТИЗАЦИИ</w:t>
      </w:r>
    </w:p>
    <w:p w:rsidR="00771DA3" w:rsidRDefault="00771DA3" w:rsidP="00771DA3">
      <w:pPr>
        <w:tabs>
          <w:tab w:val="left" w:pos="1260"/>
        </w:tabs>
        <w:ind w:right="-545"/>
        <w:jc w:val="center"/>
        <w:rPr>
          <w:b/>
          <w:sz w:val="36"/>
          <w:szCs w:val="36"/>
        </w:rPr>
      </w:pPr>
    </w:p>
    <w:p w:rsidR="00771DA3" w:rsidRDefault="00771DA3" w:rsidP="00771DA3">
      <w:pPr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Я_________________________________________________________________________ </w:t>
      </w:r>
    </w:p>
    <w:p w:rsidR="00771DA3" w:rsidRDefault="00771DA3" w:rsidP="00771DA3">
      <w:pPr>
        <w:ind w:right="-54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(фамилия, имя, отчество.)</w:t>
      </w:r>
    </w:p>
    <w:p w:rsidR="00771DA3" w:rsidRDefault="00771DA3" w:rsidP="00771DA3">
      <w:pPr>
        <w:ind w:right="-545"/>
        <w:jc w:val="both"/>
        <w:rPr>
          <w:sz w:val="22"/>
          <w:szCs w:val="22"/>
        </w:rPr>
      </w:pPr>
      <w:r>
        <w:rPr>
          <w:sz w:val="28"/>
          <w:szCs w:val="28"/>
        </w:rPr>
        <w:t>на приватизацию квартиры (части жилого дома) по адресу: Свердловская область, ___________________________________________________________________________</w:t>
      </w:r>
    </w:p>
    <w:p w:rsidR="00771DA3" w:rsidRDefault="00771DA3" w:rsidP="00771DA3">
      <w:pPr>
        <w:ind w:right="-545"/>
        <w:rPr>
          <w:sz w:val="28"/>
          <w:szCs w:val="28"/>
        </w:rPr>
      </w:pPr>
      <w:r>
        <w:rPr>
          <w:sz w:val="28"/>
          <w:szCs w:val="28"/>
        </w:rPr>
        <w:t>От участия в приватизации квартиры (части жилого дома) по вышеуказанному адресу</w:t>
      </w:r>
    </w:p>
    <w:p w:rsidR="00771DA3" w:rsidRDefault="00771DA3" w:rsidP="00771DA3">
      <w:pPr>
        <w:ind w:right="-545"/>
        <w:rPr>
          <w:sz w:val="28"/>
          <w:szCs w:val="28"/>
        </w:rPr>
      </w:pPr>
      <w:r>
        <w:rPr>
          <w:sz w:val="28"/>
          <w:szCs w:val="28"/>
        </w:rPr>
        <w:t>отказываюсь.</w:t>
      </w:r>
    </w:p>
    <w:p w:rsidR="00771DA3" w:rsidRDefault="00771DA3" w:rsidP="00771DA3">
      <w:pPr>
        <w:ind w:right="-545"/>
        <w:jc w:val="both"/>
        <w:rPr>
          <w:sz w:val="22"/>
          <w:szCs w:val="22"/>
        </w:rPr>
      </w:pPr>
    </w:p>
    <w:p w:rsidR="00771DA3" w:rsidRDefault="00771DA3" w:rsidP="00771DA3">
      <w:pPr>
        <w:ind w:right="-545"/>
        <w:jc w:val="both"/>
        <w:rPr>
          <w:sz w:val="22"/>
          <w:szCs w:val="22"/>
        </w:rPr>
      </w:pPr>
      <w:r>
        <w:rPr>
          <w:sz w:val="22"/>
          <w:szCs w:val="22"/>
        </w:rPr>
        <w:t>«____»_____________________ 20    г</w:t>
      </w:r>
      <w:proofErr w:type="gramStart"/>
      <w:r>
        <w:rPr>
          <w:sz w:val="22"/>
          <w:szCs w:val="22"/>
        </w:rPr>
        <w:t>.            ____________________(_________________________)</w:t>
      </w:r>
      <w:proofErr w:type="gramEnd"/>
    </w:p>
    <w:p w:rsidR="00771DA3" w:rsidRDefault="00771DA3" w:rsidP="00771DA3">
      <w:pPr>
        <w:ind w:right="-545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18"/>
          <w:szCs w:val="18"/>
        </w:rPr>
        <w:t xml:space="preserve">(подпись)                                  (фамилия, </w:t>
      </w:r>
      <w:proofErr w:type="spellStart"/>
      <w:r>
        <w:rPr>
          <w:sz w:val="18"/>
          <w:szCs w:val="18"/>
        </w:rPr>
        <w:t>и.</w:t>
      </w:r>
      <w:proofErr w:type="gramStart"/>
      <w:r>
        <w:rPr>
          <w:sz w:val="18"/>
          <w:szCs w:val="18"/>
        </w:rPr>
        <w:t>о</w:t>
      </w:r>
      <w:proofErr w:type="spellEnd"/>
      <w:proofErr w:type="gramEnd"/>
      <w:r>
        <w:rPr>
          <w:sz w:val="18"/>
          <w:szCs w:val="18"/>
        </w:rPr>
        <w:t>.)</w:t>
      </w:r>
    </w:p>
    <w:p w:rsidR="00771DA3" w:rsidRDefault="00771DA3" w:rsidP="00771DA3">
      <w:pPr>
        <w:ind w:right="-545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71DA3" w:rsidRDefault="00771DA3" w:rsidP="00771DA3">
      <w:pPr>
        <w:ind w:right="-5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771DA3" w:rsidRDefault="00771DA3" w:rsidP="00771DA3">
      <w:pPr>
        <w:ind w:right="-545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771DA3" w:rsidRDefault="00771DA3" w:rsidP="00771DA3">
      <w:pPr>
        <w:ind w:right="-545"/>
        <w:rPr>
          <w:b/>
        </w:rPr>
      </w:pPr>
      <w:r>
        <w:rPr>
          <w:b/>
        </w:rPr>
        <w:t xml:space="preserve">Личность </w:t>
      </w:r>
      <w:proofErr w:type="gramStart"/>
      <w:r>
        <w:rPr>
          <w:b/>
        </w:rPr>
        <w:t>подписавшего</w:t>
      </w:r>
      <w:proofErr w:type="gramEnd"/>
      <w:r>
        <w:rPr>
          <w:b/>
        </w:rPr>
        <w:t xml:space="preserve"> установлена, паспорт: серия____________ № ______________                                                                            </w:t>
      </w:r>
    </w:p>
    <w:p w:rsidR="00771DA3" w:rsidRDefault="00771DA3" w:rsidP="00771DA3">
      <w:pPr>
        <w:ind w:right="-545"/>
        <w:rPr>
          <w:b/>
        </w:rPr>
      </w:pPr>
      <w:r>
        <w:rPr>
          <w:b/>
        </w:rPr>
        <w:t>выдан  _______________________________________________________________________</w:t>
      </w:r>
    </w:p>
    <w:p w:rsidR="00771DA3" w:rsidRDefault="00771DA3" w:rsidP="00771DA3">
      <w:pPr>
        <w:ind w:right="-545"/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</w:t>
      </w:r>
      <w:r>
        <w:rPr>
          <w:b/>
          <w:sz w:val="16"/>
          <w:szCs w:val="16"/>
        </w:rPr>
        <w:t>( когда, кем)</w:t>
      </w:r>
    </w:p>
    <w:p w:rsidR="00771DA3" w:rsidRDefault="00771DA3" w:rsidP="00771DA3">
      <w:pPr>
        <w:ind w:right="-545"/>
        <w:rPr>
          <w:b/>
        </w:rPr>
      </w:pPr>
    </w:p>
    <w:p w:rsidR="00771DA3" w:rsidRDefault="00771DA3" w:rsidP="00771DA3">
      <w:pPr>
        <w:ind w:right="-545"/>
        <w:rPr>
          <w:b/>
        </w:rPr>
      </w:pPr>
      <w:r>
        <w:rPr>
          <w:b/>
        </w:rPr>
        <w:t>Подлинность подписи ___________________________________________свидетельствую</w:t>
      </w:r>
    </w:p>
    <w:p w:rsidR="00771DA3" w:rsidRDefault="00771DA3" w:rsidP="00771DA3">
      <w:pPr>
        <w:ind w:right="-545"/>
      </w:pPr>
      <w:r>
        <w:rPr>
          <w:b/>
          <w:sz w:val="36"/>
          <w:szCs w:val="36"/>
        </w:rPr>
        <w:t>___________</w:t>
      </w:r>
      <w:r>
        <w:rPr>
          <w:sz w:val="36"/>
          <w:szCs w:val="36"/>
        </w:rPr>
        <w:t>_________________________________________</w:t>
      </w:r>
    </w:p>
    <w:p w:rsidR="00771DA3" w:rsidRDefault="00771DA3" w:rsidP="00771DA3"/>
    <w:p w:rsidR="00771DA3" w:rsidRPr="003E2F30" w:rsidRDefault="00771DA3" w:rsidP="00771DA3"/>
    <w:p w:rsidR="00DD670E" w:rsidRDefault="00DD670E">
      <w:bookmarkStart w:id="0" w:name="_GoBack"/>
      <w:bookmarkEnd w:id="0"/>
    </w:p>
    <w:sectPr w:rsidR="00DD670E" w:rsidSect="00ED167B"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2C0A"/>
    <w:multiLevelType w:val="hybridMultilevel"/>
    <w:tmpl w:val="C5E6C36C"/>
    <w:lvl w:ilvl="0" w:tplc="32065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A3"/>
    <w:rsid w:val="00771DA3"/>
    <w:rsid w:val="00DD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DA3"/>
    <w:pPr>
      <w:keepNext/>
      <w:outlineLvl w:val="0"/>
    </w:pPr>
    <w:rPr>
      <w:rFonts w:ascii="Times New Roman CYR" w:hAnsi="Times New Roman CYR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DA3"/>
    <w:rPr>
      <w:rFonts w:ascii="Times New Roman CYR" w:eastAsia="Times New Roman" w:hAnsi="Times New Roman CYR" w:cs="Times New Roman"/>
      <w:sz w:val="28"/>
      <w:szCs w:val="28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DA3"/>
    <w:pPr>
      <w:keepNext/>
      <w:outlineLvl w:val="0"/>
    </w:pPr>
    <w:rPr>
      <w:rFonts w:ascii="Times New Roman CYR" w:hAnsi="Times New Roman CYR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DA3"/>
    <w:rPr>
      <w:rFonts w:ascii="Times New Roman CYR" w:eastAsia="Times New Roman" w:hAnsi="Times New Roman CYR" w:cs="Times New Roman"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3719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2017-05-25T02:31:00Z</dcterms:created>
  <dcterms:modified xsi:type="dcterms:W3CDTF">2017-05-25T02:32:00Z</dcterms:modified>
</cp:coreProperties>
</file>